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E52B5C" w:rsidRDefault="00E52B5C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E52B5C" w:rsidRDefault="00E52B5C">
      <w:pPr>
        <w:pStyle w:val="Heading1"/>
        <w:rPr>
          <w:rFonts w:ascii="Arial" w:hAnsi="Arial" w:cs="Arial"/>
          <w:color w:val="00B050"/>
        </w:rPr>
      </w:pPr>
    </w:p>
    <w:p w14:paraId="244CAD14" w14:textId="078F0845" w:rsidR="00E52B5C" w:rsidRDefault="00000000">
      <w:pPr>
        <w:pStyle w:val="P68B1DB1-Heading11"/>
      </w:pPr>
      <w:r>
        <w:t xml:space="preserve">តើខ្ញុំតាមដានរោគសញ្ញា COVID-19 របស់ខ្ញុំយ៉ាងដូចម្ដេច? </w:t>
      </w:r>
    </w:p>
    <w:p w14:paraId="153CF46B" w14:textId="6E077C33" w:rsidR="00E52B5C" w:rsidRDefault="00000000">
      <w:pPr>
        <w:pStyle w:val="P68B1DB1-Normal2"/>
        <w:spacing w:before="240"/>
      </w:pPr>
      <w:r>
        <w:t>ថ្ងៃទី 20 ខែកក្កដា ឆ្នាំ 2022</w:t>
      </w:r>
    </w:p>
    <w:p w14:paraId="601AEAC1" w14:textId="15518094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ប្រសិនបើអ្នកបានធ្វើតេស្តរកឃើញ COVID-19 វិជ្ជមាន ហើយកំពុងជាសះស្បើយឡើងវិញនៅផ្ទះ នោះអ្នកអាចតាមដានសុខភាពផ្ទាល់របស់អ្នកបាន ដោយ</w:t>
      </w:r>
      <w:proofErr w:type="spellStart"/>
      <w:r>
        <w:t>មានជំនួយពីវេជ្ជបណ្ឌិតរបស់អ្នក</w:t>
      </w:r>
      <w:proofErr w:type="spellEnd"/>
      <w:r>
        <w:t xml:space="preserve"> ឬ</w:t>
      </w:r>
      <w:r w:rsidR="00D60593">
        <w:t xml:space="preserve"> </w:t>
      </w:r>
      <w:proofErr w:type="spellStart"/>
      <w:r>
        <w:t>អ្នកផ្ដល់សេវាកម្មថែទាំសុខភាពរបស់អ្នក</w:t>
      </w:r>
      <w:proofErr w:type="spellEnd"/>
      <w:r>
        <w:t xml:space="preserve">។ </w:t>
      </w:r>
      <w:proofErr w:type="spellStart"/>
      <w:r>
        <w:t>ការសរសេរកត់ទុករោគសញ្ញាប្រចាំថ្ងៃរបស់អ្នកអាចជួយ</w:t>
      </w:r>
      <w:proofErr w:type="spellEnd"/>
      <w:r w:rsidR="007655C5">
        <w:t xml:space="preserve"> </w:t>
      </w:r>
      <w:proofErr w:type="spellStart"/>
      <w:r>
        <w:t>អ្នកមើល</w:t>
      </w:r>
      <w:r w:rsidR="007655C5">
        <w:t>ថា</w:t>
      </w:r>
      <w:r>
        <w:t>តើរោគសញ្ញារបស់អ្នកកំពុងតែប្រសើរឡើងឬអត</w:t>
      </w:r>
      <w:proofErr w:type="spellEnd"/>
      <w:r>
        <w:t xml:space="preserve">់ </w:t>
      </w:r>
      <w:proofErr w:type="spellStart"/>
      <w:r>
        <w:t>ឬថាតើអ្នកគួរត្រូវជួបវេជ្ជបណ្ឌិត</w:t>
      </w:r>
      <w:proofErr w:type="spellEnd"/>
      <w:r>
        <w:t xml:space="preserve"> </w:t>
      </w:r>
      <w:proofErr w:type="spellStart"/>
      <w:r>
        <w:t>ឬទៅមន្ទីរពេទ្យឬអត</w:t>
      </w:r>
      <w:proofErr w:type="spellEnd"/>
      <w:r>
        <w:t xml:space="preserve">់។ </w:t>
      </w:r>
    </w:p>
    <w:p w14:paraId="3DADA18F" w14:textId="491BAF22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54160" w14:textId="72BE6775" w:rsidR="00E52B5C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ករណី</w:t>
      </w:r>
      <w:proofErr w:type="spellEnd"/>
      <w:r>
        <w:rPr>
          <w:rFonts w:ascii="Arial" w:hAnsi="Arial" w:cs="Arial"/>
          <w:color w:val="000000"/>
        </w:rPr>
        <w:t xml:space="preserve"> COVID-19 </w:t>
      </w:r>
      <w:proofErr w:type="spellStart"/>
      <w:r>
        <w:rPr>
          <w:rFonts w:ascii="Arial" w:hAnsi="Arial" w:cs="Arial"/>
          <w:color w:val="000000"/>
        </w:rPr>
        <w:t>ភាគច្រើនគឺស្រាល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ហើយអាចគ្រប់គ្រងនៅផ្ទះបាន</w:t>
      </w:r>
      <w:proofErr w:type="spellEnd"/>
      <w:r>
        <w:rPr>
          <w:rFonts w:ascii="Arial" w:hAnsi="Arial" w:cs="Arial"/>
          <w:color w:val="000000"/>
        </w:rPr>
        <w:t xml:space="preserve">។ </w:t>
      </w:r>
      <w:proofErr w:type="spellStart"/>
      <w:r>
        <w:rPr>
          <w:rFonts w:ascii="Arial" w:hAnsi="Arial" w:cs="Arial"/>
          <w:color w:val="000000"/>
        </w:rPr>
        <w:t>មនុស្សមួយចំនួនដែល</w:t>
      </w:r>
      <w:proofErr w:type="spellEnd"/>
      <w:r w:rsidR="00D605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ប្រឈមហានិភ័យកាន់តែខ្ពស់អាចត្រូវការការព្យាបាលប្រឆាំងនឹងវីរុសដែលបានចេញវេជ្ជបញ្ជាដោយអ្នកផ្ដល់សេវាថែទាំសុខភាពរបស់ពួកគេ។ </w:t>
      </w:r>
      <w:proofErr w:type="spellStart"/>
      <w:r>
        <w:rPr>
          <w:rFonts w:ascii="Arial" w:hAnsi="Arial" w:cs="Arial"/>
          <w:color w:val="000000"/>
        </w:rPr>
        <w:t>សម្រាប់ព័ត៌មានបន្ថែមអំពីអ្នកណាខ្លះដែលមានសិទ្ធិទទួល</w:t>
      </w:r>
      <w:proofErr w:type="spellEnd"/>
      <w:r w:rsidR="00D60593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បានការព្យា</w:t>
      </w:r>
      <w:proofErr w:type="spellEnd"/>
      <w:r w:rsidR="00F55AF4" w:rsidRPr="00B52F36">
        <w:rPr>
          <w:rFonts w:ascii="Arial" w:hAnsi="Arial" w:cs="Khmer Sangam MN"/>
          <w:color w:val="000000"/>
          <w:szCs w:val="22"/>
          <w:cs/>
          <w:lang w:bidi="km-KH"/>
        </w:rPr>
        <w:t>បា</w:t>
      </w:r>
      <w:proofErr w:type="spellStart"/>
      <w:r>
        <w:rPr>
          <w:rFonts w:ascii="Arial" w:hAnsi="Arial" w:cs="Arial"/>
          <w:color w:val="000000"/>
        </w:rPr>
        <w:t>លតាមមាត់សម្រាប</w:t>
      </w:r>
      <w:proofErr w:type="spellEnd"/>
      <w:r>
        <w:rPr>
          <w:rFonts w:ascii="Arial" w:hAnsi="Arial" w:cs="Arial"/>
          <w:color w:val="000000"/>
        </w:rPr>
        <w:t xml:space="preserve">់ COVID-19 </w:t>
      </w:r>
      <w:proofErr w:type="spellStart"/>
      <w:r>
        <w:rPr>
          <w:rFonts w:ascii="Arial" w:hAnsi="Arial" w:cs="Arial"/>
          <w:color w:val="000000"/>
        </w:rPr>
        <w:t>សូមចូលមើល</w:t>
      </w:r>
      <w:proofErr w:type="spellEnd"/>
      <w:r>
        <w:rPr>
          <w:rFonts w:ascii="Arial" w:hAnsi="Arial" w:cs="Arial"/>
          <w:color w:val="000000"/>
        </w:rPr>
        <w:t xml:space="preserve"> </w:t>
      </w:r>
      <w:hyperlink r:id="rId7" w:history="1">
        <w:r>
          <w:rPr>
            <w:rStyle w:val="Hyperlink"/>
            <w:rFonts w:ascii="Arial" w:hAnsi="Arial" w:cs="Arial"/>
          </w:rPr>
          <w:t>www.health.gov.au/covid19-translated</w:t>
        </w:r>
      </w:hyperlink>
    </w:p>
    <w:p w14:paraId="3E5890AA" w14:textId="702C1DE3" w:rsidR="00E52B5C" w:rsidRDefault="00000000">
      <w:pPr>
        <w:pStyle w:val="Heading2"/>
      </w:pPr>
      <w:r>
        <w:t>តើរោគសញ្ញាអ្វីខ្លះដែលខ្ញុំត្រូវការសរសេរកត់ទុកជារៀងរាល់ថ្ងៃ?</w:t>
      </w:r>
    </w:p>
    <w:p w14:paraId="6DDC1A85" w14:textId="02513A65" w:rsidR="00E52B5C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>
        <w:t>វាមានប្រយោជន៍ក្នុងការសរសេរកត់ទុករោគសញ្ញារបស់អ្នកនៅថ្ងៃនីមួយៗនៅក្នុងអំឡុងពេលនៃការឈឺរបស់អ្នក។ សរសេរកត់ទុក ប្រសិនបើរោគសញ្ញា COVID-19 របស់អ្នកកំពុងកាន់តែប្រសើរឡើង នៅដដែល ឬកំពុងកាន់តែអាក្រក់។ ការនេះអាចជួយ</w:t>
      </w:r>
      <w:proofErr w:type="spellStart"/>
      <w:r>
        <w:t>អ្នក</w:t>
      </w:r>
      <w:proofErr w:type="spellEnd"/>
      <w:r>
        <w:t xml:space="preserve"> </w:t>
      </w:r>
      <w:proofErr w:type="spellStart"/>
      <w:r>
        <w:t>និងវេជ្ជបណ្ឌិតរបស់អ្នកដឹងថាអ្នកមាន</w:t>
      </w:r>
      <w:proofErr w:type="spellEnd"/>
      <w:r w:rsidR="00D60593">
        <w:t xml:space="preserve"> </w:t>
      </w:r>
      <w:proofErr w:type="spellStart"/>
      <w:r>
        <w:t>អារម្មណ៍យ៉ាងដូចម្ដេចដែរ</w:t>
      </w:r>
      <w:proofErr w:type="spellEnd"/>
      <w:r>
        <w:t xml:space="preserve">។ </w:t>
      </w:r>
      <w:proofErr w:type="spellStart"/>
      <w:r>
        <w:t>សម្រាប់ថ្ងៃនីមួយៗដែលអ្នកកំពុងជាសះស្បើយ</w:t>
      </w:r>
      <w:proofErr w:type="spellEnd"/>
      <w:r>
        <w:t xml:space="preserve"> </w:t>
      </w:r>
      <w:proofErr w:type="spellStart"/>
      <w:r>
        <w:t>សូមសរសេរកត់ទុក</w:t>
      </w:r>
      <w:proofErr w:type="spellEnd"/>
      <w:r>
        <w:t>៖</w:t>
      </w:r>
    </w:p>
    <w:p w14:paraId="220B5257" w14:textId="187016C3" w:rsidR="00E52B5C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សីតុណ្ហភាពរបស់អ្នក (ដើម្បីពិនិត្យមើលថាតើអ្នកមានគ្រុនក្ដៅឬអត់)</w:t>
      </w:r>
    </w:p>
    <w:p w14:paraId="3AB030D3" w14:textId="72BE9E37" w:rsidR="00E52B5C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អ្នកកំបុងដកដង្ហើមលឿនប៉ុនណាដែរ</w:t>
      </w:r>
    </w:p>
    <w:p w14:paraId="2C5EDB64" w14:textId="15C89700" w:rsidR="00E52B5C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ថាតើអ្នកកំពុងមានការលំបាកក្នុងការដកដង្ហើម ឬស្ថិតនៅក្នុងដង្ហើមខ្លីឬអត់</w:t>
      </w:r>
    </w:p>
    <w:p w14:paraId="656D58C9" w14:textId="4B558795" w:rsidR="00E52B5C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ប្រសិនបើអ្នកក្អក ហើយការក្អកនោះធ្ងន់ធ្ងរប៉ុនណាដែរ</w:t>
      </w:r>
    </w:p>
    <w:p w14:paraId="6950C126" w14:textId="2B3F3BE4" w:rsidR="00E52B5C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ប្រសិនបើអ្នកមានឈឺសាច់ដុំ និងការឈឺចាប់</w:t>
      </w:r>
    </w:p>
    <w:p w14:paraId="3A314458" w14:textId="33E96EB9" w:rsidR="00E52B5C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ប្រសិនបើមានឈឺក្បាល</w:t>
      </w:r>
    </w:p>
    <w:p w14:paraId="029DF6C3" w14:textId="720392AB" w:rsidR="00E52B5C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ប្រសិនបើអ្នកមានអារម្មណ៍នឿយហត់</w:t>
      </w:r>
    </w:p>
    <w:p w14:paraId="209029AB" w14:textId="0E1E98F2" w:rsidR="00E52B5C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ប្រសិនបើអ្នកក្អួត ឬរាករូស</w:t>
      </w:r>
    </w:p>
    <w:p w14:paraId="7DBE9EE5" w14:textId="77777777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718D1CC" w14:textId="68E97C87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វេជ្ជបណ្ឌិតរបស់អ្នកក៏អាចស្នើឱ្យអ្នកតាមដានកម្រិតអុកស៊ីសែន និងជីពចររបស់អ្នក (អត្រាបេះដូង)។</w:t>
      </w:r>
    </w:p>
    <w:p w14:paraId="20D2FD3F" w14:textId="34405B1D" w:rsidR="00E52B5C" w:rsidRDefault="00000000">
      <w:pPr>
        <w:pStyle w:val="Heading2"/>
      </w:pPr>
      <w:r>
        <w:lastRenderedPageBreak/>
        <w:t>តើអ្វីខ្លះដែលខ្ញុំត្រូវធ្វើ ប្រសិនបើរោគសញ្ញារបស់ខ្ញុំកាន់តែអាក្រក់ ឬខ្ញុំមានការព្រួយបារម្ភ?</w:t>
      </w:r>
    </w:p>
    <w:p w14:paraId="15383B7F" w14:textId="29C45674" w:rsidR="00E52B5C" w:rsidRDefault="00000000">
      <w:pPr>
        <w:pStyle w:val="P68B1DB1-NormalWeb5"/>
        <w:shd w:val="clear" w:color="auto" w:fill="FFFFFF"/>
        <w:spacing w:before="0" w:beforeAutospacing="0" w:after="300" w:afterAutospacing="0"/>
      </w:pPr>
      <w:r>
        <w:t>ប្រសិនបើអ្នកព្រួយបារម្ភអំពីរោគសញ្ញារបស់អ្នក សូមទាក់ទងវេជ្ជបណ្ឌិតរបស់អ្នក។ អ្នកក៏អាចហៅទូរសព្ទទៅ National Coronavirus Helpline តាមលេខ 1800 020 080 បានផងដែរ ហើយទទួលការវាយតម្លៃអំពីរោគសញ្ញារបស់អ្នកតាមទូរសព្ទ ជ្រើសរើសជម្រើសទី 8 សម្រាប់សេវាបកប្រែផ្ទាល់មាត់ដោយឥតគិតថ្លៃ។</w:t>
      </w:r>
    </w:p>
    <w:p w14:paraId="59E968CA" w14:textId="47AAE440" w:rsidR="00E52B5C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r>
        <w:t xml:space="preserve">វាអាចមានរោគសញ្ញាស្រាលនៅពេលចាប់ផ្ដើមនៃជំងឺរបស់អ្នក ប៉ុន្តែកាន់តែឈឺទៅតាមពេលវេលា។ </w:t>
      </w:r>
    </w:p>
    <w:p w14:paraId="44BB8253" w14:textId="57E96B70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ហៅទូរសព្ទទៅ ambulance ប្រសិនបើអ្នកមានរោគសញ្ញាណាមួយនៃ </w:t>
      </w:r>
      <w:r>
        <w:rPr>
          <w:b/>
        </w:rPr>
        <w:t>រោគសញ្ញាធ្ងន់ធ្ងរ</w:t>
      </w:r>
      <w:r>
        <w:t>ទាំងនេះ៖</w:t>
      </w:r>
    </w:p>
    <w:p w14:paraId="68838916" w14:textId="4D32F07F" w:rsidR="00E52B5C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ពិបាកក្នុងការដកដង្ហើម</w:t>
      </w:r>
    </w:p>
    <w:p w14:paraId="192EF027" w14:textId="77777777" w:rsidR="00E52B5C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បបូរមាត់ ឬមុខពណ៌ខៀវ</w:t>
      </w:r>
    </w:p>
    <w:p w14:paraId="38BFD5DF" w14:textId="24E1D2F1" w:rsidR="00E52B5C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ឈឺចាប់ ឬសម្ពាធនៅក្នុងដើមទ្រូង</w:t>
      </w:r>
    </w:p>
    <w:p w14:paraId="327C8D5A" w14:textId="35271077" w:rsidR="00E52B5C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ស្បែកត្រជាក់ និងសើមស្អិត/សើម ឬស្បែកស្លាំង និងស្បែកក្រឡេក្រឡា</w:t>
      </w:r>
    </w:p>
    <w:p w14:paraId="6F477827" w14:textId="14E88EFF" w:rsidR="00E52B5C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ការខ្សោយចង់សន្លប់ ឬការអស់កម្លាំងដោយសារបេះដូងចុះខ្សោយ</w:t>
      </w:r>
    </w:p>
    <w:p w14:paraId="23D974CB" w14:textId="77777777" w:rsidR="00E52B5C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ការមានភាពភាន់ច្រឡំ</w:t>
      </w:r>
    </w:p>
    <w:p w14:paraId="686256B3" w14:textId="77777777" w:rsidR="00E52B5C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ការក្លាយជាពិបាកក្នុងការងើបពីដេក</w:t>
      </w:r>
    </w:p>
    <w:p w14:paraId="1FA511C2" w14:textId="0CBB13E8" w:rsidR="00E52B5C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 xml:space="preserve">នោមតិចតួច ឬគ្មាននោម </w:t>
      </w:r>
    </w:p>
    <w:p w14:paraId="1AA6F534" w14:textId="1CB49A8E" w:rsidR="00E52B5C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ក្អកឡើងចេញឈាម។</w:t>
      </w:r>
    </w:p>
    <w:p w14:paraId="5391EEA4" w14:textId="0D93EE77" w:rsidR="00E52B5C" w:rsidRDefault="00000000">
      <w:pPr>
        <w:pStyle w:val="P68B1DB1-NormalWeb7"/>
        <w:shd w:val="clear" w:color="auto" w:fill="FFFFFF"/>
        <w:spacing w:before="0" w:beforeAutospacing="0" w:after="300" w:afterAutospacing="0"/>
      </w:pPr>
      <w:proofErr w:type="spellStart"/>
      <w:r>
        <w:t>ប្រសិនបើអ្នកមានរោគសញ្ញាធ្ងន់ធ្ងរ</w:t>
      </w:r>
      <w:proofErr w:type="spellEnd"/>
      <w:r>
        <w:t xml:space="preserve"> </w:t>
      </w:r>
      <w:proofErr w:type="spellStart"/>
      <w:r>
        <w:t>សូមកុំរង់ចាំ</w:t>
      </w:r>
      <w:proofErr w:type="spellEnd"/>
      <w:r>
        <w:t xml:space="preserve">។ </w:t>
      </w:r>
      <w:proofErr w:type="spellStart"/>
      <w:r>
        <w:t>ហៅទូរសព្ទទៅលេខ</w:t>
      </w:r>
      <w:proofErr w:type="spellEnd"/>
      <w:r>
        <w:t xml:space="preserve"> 000 (</w:t>
      </w:r>
      <w:proofErr w:type="spellStart"/>
      <w:r>
        <w:t>សូន្យបីដង</w:t>
      </w:r>
      <w:proofErr w:type="spellEnd"/>
      <w:r>
        <w:t xml:space="preserve">) </w:t>
      </w:r>
      <w:proofErr w:type="spellStart"/>
      <w:r>
        <w:t>សម្រាប</w:t>
      </w:r>
      <w:proofErr w:type="spellEnd"/>
      <w:r>
        <w:t xml:space="preserve">់ ambulance </w:t>
      </w:r>
      <w:proofErr w:type="spellStart"/>
      <w:r>
        <w:t>ភ្លាម</w:t>
      </w:r>
      <w:proofErr w:type="spellEnd"/>
      <w:r>
        <w:t xml:space="preserve"> </w:t>
      </w:r>
      <w:proofErr w:type="spellStart"/>
      <w:r>
        <w:t>និងប្រាប់ពួកគេថាអ្នកមាន</w:t>
      </w:r>
      <w:proofErr w:type="spellEnd"/>
      <w:r>
        <w:t xml:space="preserve"> COVID-19។ </w:t>
      </w:r>
      <w:proofErr w:type="spellStart"/>
      <w:r>
        <w:t>ប្រសិនបើអ្នកមិននិយាយ</w:t>
      </w:r>
      <w:proofErr w:type="spellEnd"/>
      <w:r w:rsidR="0032630D">
        <w:t xml:space="preserve"> </w:t>
      </w:r>
      <w:proofErr w:type="spellStart"/>
      <w:r>
        <w:t>ភាសាអង់គ្លេសទេ</w:t>
      </w:r>
      <w:proofErr w:type="spellEnd"/>
      <w:r>
        <w:t xml:space="preserve"> </w:t>
      </w:r>
      <w:proofErr w:type="spellStart"/>
      <w:r>
        <w:t>នៅពេលហៅទូរសព្ទទៅលេខ</w:t>
      </w:r>
      <w:proofErr w:type="spellEnd"/>
      <w:r>
        <w:t xml:space="preserve"> 000 , </w:t>
      </w:r>
      <w:proofErr w:type="spellStart"/>
      <w:r>
        <w:t>ស្នើសុំ</w:t>
      </w:r>
      <w:proofErr w:type="spellEnd"/>
      <w:r>
        <w:t xml:space="preserve"> ‘ambulance’ </w:t>
      </w:r>
      <w:proofErr w:type="spellStart"/>
      <w:r>
        <w:t>និ</w:t>
      </w:r>
      <w:proofErr w:type="spellEnd"/>
      <w:r w:rsidR="003B71A1" w:rsidRPr="00B52F36">
        <w:rPr>
          <w:rFonts w:ascii="Khmer UI" w:hAnsi="Khmer UI" w:cs="Khmer UI"/>
          <w:szCs w:val="22"/>
          <w:cs/>
          <w:lang w:bidi="km-KH"/>
        </w:rPr>
        <w:t>ងស្ថិ</w:t>
      </w:r>
      <w:proofErr w:type="spellStart"/>
      <w:r>
        <w:t>តនៅលើខ្សែទូរសព្ទ</w:t>
      </w:r>
      <w:proofErr w:type="spellEnd"/>
      <w:r>
        <w:t xml:space="preserve"> </w:t>
      </w:r>
      <w:proofErr w:type="spellStart"/>
      <w:r>
        <w:t>ហើយស្នើសុំអ្នកបកប្រែផ្ទាល់មាត</w:t>
      </w:r>
      <w:proofErr w:type="spellEnd"/>
      <w:r>
        <w:t>់។</w:t>
      </w:r>
    </w:p>
    <w:p w14:paraId="13BE9EA9" w14:textId="30CB7B15" w:rsidR="00E52B5C" w:rsidRDefault="00000000">
      <w:pPr>
        <w:pStyle w:val="Heading2"/>
      </w:pPr>
      <w:r>
        <w:t>តើខ្ញុំវាស់សីតុណ្ហភាពរបស់ខ្ញុំយ៉ាងដូចម្ដេច?</w:t>
      </w:r>
    </w:p>
    <w:p w14:paraId="5D82ECFA" w14:textId="3D449CC3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អ្នកនឹងត្រូវការទែរម៉ូម៉ែត្រដើម្បីវាស់សីតុណ្ហភាពរបស់អ្នក។ ប្រសិនបើអ្នកមិនមានទែរម៉ូម៉ែត្រទេ អ្នកអាចទិញវាពីឱសថស្ថានតាមទូរសព្ទ ឬតាមអនឡាញបាន។ ឱស</w:t>
      </w:r>
      <w:proofErr w:type="spellStart"/>
      <w:r>
        <w:t>ថស្ថានអាចដឹកជញ្ជូនវាទៅដល</w:t>
      </w:r>
      <w:proofErr w:type="spellEnd"/>
      <w:r>
        <w:t>់</w:t>
      </w:r>
      <w:r w:rsidR="0032630D">
        <w:t xml:space="preserve"> </w:t>
      </w:r>
      <w:proofErr w:type="spellStart"/>
      <w:r>
        <w:t>ផ្ទះរបស់អ្នក</w:t>
      </w:r>
      <w:proofErr w:type="spellEnd"/>
      <w:r>
        <w:t xml:space="preserve">។ </w:t>
      </w:r>
      <w:proofErr w:type="spellStart"/>
      <w:r>
        <w:t>ទែរម៉ូម៉ែត្រនីមួយៗខុសគ្នា</w:t>
      </w:r>
      <w:proofErr w:type="spellEnd"/>
      <w:r>
        <w:t xml:space="preserve"> </w:t>
      </w:r>
      <w:proofErr w:type="spellStart"/>
      <w:r>
        <w:t>ដូច្នេះត្រូវធ្វើតាមការណែនាំពីក្រុមហ៊ុនផលិត</w:t>
      </w:r>
      <w:proofErr w:type="spellEnd"/>
      <w:r>
        <w:t>។</w:t>
      </w:r>
    </w:p>
    <w:p w14:paraId="43DDA929" w14:textId="29AF6B27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CE9F7" w14:textId="6F98E46D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ប្រសិនបើសីតុណ្ហភាពរបស់អ្នក 38 ដឺក្រេ ឬខ្ពស់ជាងនេះ អ្នអាចមានគ្រុនក្ដៅ។ ប្រសិនបើរឿងនេះកើតឡើង អ្នកត្រូវទាក់ទងគ្រូពេទ្យ</w:t>
      </w:r>
      <w:proofErr w:type="spellStart"/>
      <w:r>
        <w:t>ព្យាបាលជំងឺទូទៅរបស់អ្នកដើម្បីធ្វើការ</w:t>
      </w:r>
      <w:proofErr w:type="spellEnd"/>
      <w:r w:rsidR="0032630D">
        <w:t xml:space="preserve"> </w:t>
      </w:r>
      <w:proofErr w:type="spellStart"/>
      <w:r>
        <w:t>ពិនិត្យមើលឱ្យបានលឿនដែលអាចធ្វើទៅបាន</w:t>
      </w:r>
      <w:proofErr w:type="spellEnd"/>
      <w:r>
        <w:t xml:space="preserve">។ </w:t>
      </w:r>
    </w:p>
    <w:p w14:paraId="1D20B8DE" w14:textId="77777777" w:rsidR="00E52B5C" w:rsidRDefault="00000000">
      <w:pPr>
        <w:pStyle w:val="Heading2"/>
      </w:pPr>
      <w:r>
        <w:t>តើខ្ញុំដឹងថាតើខ្ញុំកំពុងមានការលំបាកក្នុងការដកដង្ហើម ឬមានដង្ហើមខ្លីយ៉ាងដូចម្ដេច?</w:t>
      </w:r>
    </w:p>
    <w:p w14:paraId="0B60EA6D" w14:textId="28BD12FC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ប្រសិនបើអ្នកកំពុងមានការលំបាកក្នុងការដកដង្ហើម អ្នកអាចមានអារម្មណ៍ថាមានដង្ហើមខ្លី មានបញ្ហាក្នុងការដកដង្ហើមចូល និងដកដង្ហើមចេញ ឬមាន</w:t>
      </w:r>
      <w:proofErr w:type="spellStart"/>
      <w:r>
        <w:t>អារម្មណ៍ដូចជាអ្នកមិនអាចទទួលបាន</w:t>
      </w:r>
      <w:proofErr w:type="spellEnd"/>
      <w:r w:rsidR="0032630D">
        <w:t xml:space="preserve"> </w:t>
      </w:r>
      <w:proofErr w:type="spellStart"/>
      <w:r>
        <w:t>ខ្យល់គ្រប់គ្រាន់នៅក្នុងសួតរបស់អ្នក</w:t>
      </w:r>
      <w:proofErr w:type="spellEnd"/>
      <w:r>
        <w:t>។</w:t>
      </w:r>
    </w:p>
    <w:p w14:paraId="200E1FE8" w14:textId="77777777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អ្នកអាចមានអារម្មណ៍របៀបនេះ៖</w:t>
      </w:r>
    </w:p>
    <w:p w14:paraId="58EAC59F" w14:textId="77777777" w:rsidR="00E52B5C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r>
        <w:t>នៅពេលអ្នកដើរ</w:t>
      </w:r>
    </w:p>
    <w:p w14:paraId="41AC4365" w14:textId="77777777" w:rsidR="00E52B5C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នៅពេលអ្នកកំពុងអង្គុយ</w:t>
      </w:r>
    </w:p>
    <w:p w14:paraId="08A26358" w14:textId="77777777" w:rsidR="00E52B5C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នៅពេលអ្នកកំពុងនិយាយ</w:t>
      </w:r>
    </w:p>
    <w:p w14:paraId="1A598A9F" w14:textId="77777777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សរសេរកត់ទុក ប្រសិនបើអ្នកមានអារម្មណ៍ថាការដកដង្ហើមរបស់អ្នកកំពុងប្រសើរឡើង កាន់តែអាក្រក់ ឬនៅដដែល ព្រមទាំងកាលបរិច្ឆេទ និងម៉ោង។</w:t>
      </w:r>
    </w:p>
    <w:p w14:paraId="3365D86E" w14:textId="1B01424F" w:rsidR="00E52B5C" w:rsidRDefault="00000000">
      <w:pPr>
        <w:pStyle w:val="Heading2"/>
      </w:pPr>
      <w:r>
        <w:lastRenderedPageBreak/>
        <w:t>តើខ្ញុំវ៉ាស់យ៉ាងដូចម្ដេចថាខ្ញុំកំពុងដកដង្ហើមលឿនប៉ុនណា?</w:t>
      </w:r>
    </w:p>
    <w:p w14:paraId="403B63C0" w14:textId="1D7926F3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អ្នកអាចវាស់ចំនួនដកដង្ហើមដែលអ្នកដកសម្រាប់រយៈពេល 60 វិនាទី (1 នាទី) ដោយប្រើឧករណ៍កំណត់ម៉ោងនៅលើទូរសព្ទ។ អ្នកក៏អាចប្រើនាឡិកាផងដែរ ជាមួយនឹងដៃម្ខាងទៀត។ ព្យាយាមសម្រាកលំហែ និងដកដង្ហើមធម្មតា។ រាប់ចំនួនប៉ុន្មានដងដែលអ្នកដកដង្ហើមនៅក្នុងរយៈពេល 60 វិនាទី (1 នាទី)។ សរសេរកត់ទុកចំនួនអ្នកដកដង្ហើមប៉ុន្មានដែលអ្នកបានដកនៅក្នុងរយៈពេល 60 វិនាទី (1 នាទី) ព្រមទាំងកាលបរិច្ឆេទ និងម៉ោង។</w:t>
      </w:r>
    </w:p>
    <w:p w14:paraId="0583C14B" w14:textId="77777777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FD83D" w14:textId="12016104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ប្រសិនបើអត្រាផ្លូវដង្ហើមរបស់អ្នកមាន 20-30 ដង្ហើម </w:t>
      </w:r>
      <w:proofErr w:type="spellStart"/>
      <w:r>
        <w:t>ក្នុងមួយនាទី</w:t>
      </w:r>
      <w:proofErr w:type="spellEnd"/>
      <w:r>
        <w:t xml:space="preserve"> </w:t>
      </w:r>
      <w:proofErr w:type="spellStart"/>
      <w:r>
        <w:t>នេះបង្ហាញថាអ្នកកំពុង</w:t>
      </w:r>
      <w:proofErr w:type="spellEnd"/>
      <w:r w:rsidR="0032630D">
        <w:t xml:space="preserve"> </w:t>
      </w:r>
      <w:proofErr w:type="spellStart"/>
      <w:r>
        <w:t>ជួបប្រទះនូវដង្ហើមខ្លី</w:t>
      </w:r>
      <w:proofErr w:type="spellEnd"/>
      <w:r>
        <w:t xml:space="preserve">។ </w:t>
      </w:r>
      <w:proofErr w:type="spellStart"/>
      <w:r>
        <w:t>ប្រសិនបើរឿងនេះកើតឡើង</w:t>
      </w:r>
      <w:proofErr w:type="spellEnd"/>
      <w:r>
        <w:t xml:space="preserve"> </w:t>
      </w:r>
      <w:proofErr w:type="spellStart"/>
      <w:r>
        <w:t>អ្នកត្រូវទាក់ទងគ្រូពេទ្យព្យាបាលជំងឺទូទៅ</w:t>
      </w:r>
      <w:proofErr w:type="spellEnd"/>
      <w:r w:rsidR="0032630D">
        <w:t xml:space="preserve"> </w:t>
      </w:r>
      <w:proofErr w:type="spellStart"/>
      <w:r>
        <w:t>របស់អ្នកដើម្បីធ្វើការពិនិត្យមើលឱ្យបានលឿនដែលអាចធ្វើទៅបាន</w:t>
      </w:r>
      <w:proofErr w:type="spellEnd"/>
      <w:r>
        <w:t xml:space="preserve">។ </w:t>
      </w:r>
    </w:p>
    <w:p w14:paraId="185110E0" w14:textId="66C7CB5E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F499BB" w14:textId="5AC7534A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ប្រសិនបើអត្រាផ្លូវដង្ហើមរបស់អ្នកមានលើសពី 30 ដង្ហើម </w:t>
      </w:r>
      <w:proofErr w:type="spellStart"/>
      <w:r>
        <w:t>ក្នុងមួយនាទី</w:t>
      </w:r>
      <w:proofErr w:type="spellEnd"/>
      <w:r>
        <w:t xml:space="preserve"> </w:t>
      </w:r>
      <w:proofErr w:type="spellStart"/>
      <w:r>
        <w:t>នោះអ្នកអាចកំពុង</w:t>
      </w:r>
      <w:proofErr w:type="spellEnd"/>
      <w:r w:rsidR="0032630D">
        <w:t xml:space="preserve"> </w:t>
      </w:r>
      <w:proofErr w:type="spellStart"/>
      <w:r>
        <w:t>ជួបប្រទះដង្ហើមខ្លីធ្ងន់ធ្ងរ</w:t>
      </w:r>
      <w:proofErr w:type="spellEnd"/>
      <w:r>
        <w:t xml:space="preserve">។ </w:t>
      </w:r>
      <w:proofErr w:type="spellStart"/>
      <w:r>
        <w:t>ប្រសិនបើរឿងនេះកើតឡើង</w:t>
      </w:r>
      <w:proofErr w:type="spellEnd"/>
      <w:r>
        <w:t xml:space="preserve"> </w:t>
      </w:r>
      <w:proofErr w:type="spellStart"/>
      <w:r>
        <w:t>អ្នកត្រូវហៅទូរសព្ទទៅ</w:t>
      </w:r>
      <w:proofErr w:type="spellEnd"/>
      <w:r>
        <w:t xml:space="preserve"> ambulance ភ្លាម ហើយប្រាប់ពួកគេថាអ្នកមាន COVID-19។ </w:t>
      </w:r>
    </w:p>
    <w:p w14:paraId="2DC5BF29" w14:textId="16435167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219BCC" w14:textId="7ACD89AA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ការណែនាំនេះគឺពាក់ព័ន្ធនឹងមនុស្សពេញវ័យ។ ចន្លោះពេលនេះអាចមិនឆ្លុះបញ្ចាំងពីអាយុ ឬស្ថានភាពសុខភាពរបស់អ្នកទេ ហើយអាចត្រូវការកែស</w:t>
      </w:r>
      <w:proofErr w:type="spellStart"/>
      <w:r>
        <w:t>ម្រួល</w:t>
      </w:r>
      <w:proofErr w:type="spellEnd"/>
      <w:r>
        <w:t xml:space="preserve">។ </w:t>
      </w:r>
      <w:proofErr w:type="spellStart"/>
      <w:r>
        <w:t>ប្រសិនបើអ្នកមិនប្រាកដទេ</w:t>
      </w:r>
      <w:proofErr w:type="spellEnd"/>
      <w:r w:rsidR="0032630D">
        <w:t xml:space="preserve"> </w:t>
      </w:r>
      <w:proofErr w:type="spellStart"/>
      <w:r>
        <w:t>ថាតើអ្នកកំពុងជួបប្រទះដង្ហើមខ្លីឬអត</w:t>
      </w:r>
      <w:proofErr w:type="spellEnd"/>
      <w:r>
        <w:t xml:space="preserve">់ </w:t>
      </w:r>
      <w:proofErr w:type="spellStart"/>
      <w:r>
        <w:t>សូមទាក់ទងគ្រូពេទ្យព្យាបាលជំងឺទូទៅរបស់អ្នក</w:t>
      </w:r>
      <w:proofErr w:type="spellEnd"/>
      <w:r w:rsidR="0032630D">
        <w:t xml:space="preserve"> </w:t>
      </w:r>
      <w:proofErr w:type="spellStart"/>
      <w:r>
        <w:t>ឱ្យបាន</w:t>
      </w:r>
      <w:proofErr w:type="spellEnd"/>
      <w:r w:rsidR="0032630D">
        <w:t xml:space="preserve"> </w:t>
      </w:r>
      <w:proofErr w:type="spellStart"/>
      <w:r>
        <w:t>លឿនដែលអាចធ្វើទៅបាន</w:t>
      </w:r>
      <w:proofErr w:type="spellEnd"/>
      <w:r>
        <w:t xml:space="preserve"> </w:t>
      </w:r>
      <w:proofErr w:type="spellStart"/>
      <w:r>
        <w:t>ដើម្បីធ្វើការពិនិត្យមើល</w:t>
      </w:r>
      <w:proofErr w:type="spellEnd"/>
      <w:r>
        <w:t xml:space="preserve"> </w:t>
      </w:r>
      <w:proofErr w:type="spellStart"/>
      <w:r>
        <w:t>ហើយប្រាប់ពួកគេថាអ្នកមាន</w:t>
      </w:r>
      <w:proofErr w:type="spellEnd"/>
      <w:r>
        <w:t xml:space="preserve"> COVID-19។ វេជ្ជបណ្ឌិត ឬគិលានុប្បដ្ឋាករបស់អ្នកក៏អាចរាប់ចំនួនអ្នកដកដង្ហើមលឿនប៉ុនណាដែរ ដោយមើលការឡើងចុះនៃដើមទ្រូងរបស់អ្នក នៅពេលធ្វើការត្រួតពិនិត្យតាមវីដេអូ/telehealth។</w:t>
      </w:r>
    </w:p>
    <w:p w14:paraId="7A1022C5" w14:textId="60E9BD83" w:rsidR="00E52B5C" w:rsidRDefault="00000000">
      <w:pPr>
        <w:pStyle w:val="Heading2"/>
      </w:pPr>
      <w:r>
        <w:t>តើខ្ញុំវាស់កម្រិតអុកស៊ីសែន និងបេះដូងរបស់ខ្ញុំ (ជីពចរ) យ៉ាងដូម្ដេច?</w:t>
      </w:r>
    </w:p>
    <w:p w14:paraId="01021625" w14:textId="7F30018D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ប្រសិនបើវេជ្ជបណ្ឌិតរបស់អ្នកបានស្នើឱ្យអ្នកពិនិត្យមើលកម្រិតអុកស៊ីសែន និងអត្រាបេះដូងរបស់ខ្ញុំ (ជីពចរ) នោះអ្នកត្រូវការឧបករណ៍វាស់កម្រិតអុកស៊ីសែនក្នុង</w:t>
      </w:r>
      <w:proofErr w:type="spellStart"/>
      <w:r>
        <w:t>ឈាម</w:t>
      </w:r>
      <w:proofErr w:type="spellEnd"/>
      <w:r>
        <w:t xml:space="preserve">។ </w:t>
      </w:r>
      <w:proofErr w:type="spellStart"/>
      <w:r>
        <w:t>ឧបករណ៍វាស់កម្រិតអុកស៊ីសែន</w:t>
      </w:r>
      <w:proofErr w:type="spellEnd"/>
      <w:r w:rsidR="0032630D">
        <w:t xml:space="preserve"> </w:t>
      </w:r>
      <w:proofErr w:type="spellStart"/>
      <w:r>
        <w:t>ក្នុងឈាមគឺជាឧបករណ៍មួយដែលកឹបជាប់នៅមា្រមដៃកណ្ដាល</w:t>
      </w:r>
      <w:proofErr w:type="spellEnd"/>
      <w:r>
        <w:t xml:space="preserve"> </w:t>
      </w:r>
      <w:proofErr w:type="spellStart"/>
      <w:r>
        <w:t>ឬកូនដៃរបស់អ្នក</w:t>
      </w:r>
      <w:proofErr w:type="spellEnd"/>
      <w:r>
        <w:t xml:space="preserve">។ </w:t>
      </w:r>
      <w:proofErr w:type="spellStart"/>
      <w:r>
        <w:t>វាមិនធ្វើឱ្យឈឺទេ</w:t>
      </w:r>
      <w:proofErr w:type="spellEnd"/>
      <w:r>
        <w:t xml:space="preserve"> </w:t>
      </w:r>
      <w:proofErr w:type="spellStart"/>
      <w:r>
        <w:t>ហើយវាចំណាយពេលតែមួយនាទីប៉ុណ្ណោះដើម្បីពិនិត្យមើល</w:t>
      </w:r>
      <w:proofErr w:type="spellEnd"/>
      <w:r>
        <w:t>។</w:t>
      </w:r>
    </w:p>
    <w:p w14:paraId="3BE857A3" w14:textId="0FE09E32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F98888" w14:textId="4CE94E68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អ្នកអាចត្រូវបានផ្ដល់ឱ្យឧបករណ៍វាស់កម្រិតអុកស៊ីសែនក្នុងឈាមដោយវេជ្ជបណ្ឌិត មន្ទីរពេទ្យ ឬអ្នកផ្ដល់សេវាកម្មថែទាំផ្សេងទៀត។ អ្នកក៏អាចទិញវាបានផងដែរពីឱសថស្ថានតាមទូរសព្ទ ឬតាមអនឡាញ ហើយវានឹងត្រូវបានដឹកជញ្ជូនទៅដល់ផ្ទះរបស់អ្នក។ </w:t>
      </w:r>
    </w:p>
    <w:p w14:paraId="75169263" w14:textId="77777777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3626EF1" w14:textId="7E156998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កុំប្រើស្មាតហ្វូន ឬនាឡិការស្មាត ដើម្បីពិនិត្យមើលកម្រិតអុកស៊ីសែនរបស់អ្នក។</w:t>
      </w:r>
    </w:p>
    <w:p w14:paraId="319B4411" w14:textId="77777777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85FBEB" w14:textId="798C4C64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ប្រសិនបើអ្នកកំពុងថែទាំកូនដែលមាន COVID-19 ហើយត្រូវបាន</w:t>
      </w:r>
      <w:proofErr w:type="spellStart"/>
      <w:r>
        <w:t>ស្នើសុំឱ្យតាមដាន</w:t>
      </w:r>
      <w:proofErr w:type="spellEnd"/>
      <w:r w:rsidR="0032630D">
        <w:t xml:space="preserve"> </w:t>
      </w:r>
      <w:proofErr w:type="spellStart"/>
      <w:r>
        <w:t>កម្រិតអុកស៊ីសែនរបស់ពួកគេ</w:t>
      </w:r>
      <w:proofErr w:type="spellEnd"/>
      <w:r>
        <w:t xml:space="preserve"> </w:t>
      </w:r>
      <w:proofErr w:type="spellStart"/>
      <w:r>
        <w:t>អ្នកអាចត្រូវការឧបករណ៍វាស់កម្រិតអុកស៊ីសែនក្នុងឈាម</w:t>
      </w:r>
      <w:proofErr w:type="spellEnd"/>
      <w:r>
        <w:t xml:space="preserve"> </w:t>
      </w:r>
      <w:proofErr w:type="spellStart"/>
      <w:r>
        <w:t>ត្រូវបានរចនាឡើងជាពិសេសសម្រាប់កុមារ</w:t>
      </w:r>
      <w:proofErr w:type="spellEnd"/>
      <w:r>
        <w:t xml:space="preserve">។ </w:t>
      </w:r>
      <w:proofErr w:type="spellStart"/>
      <w:r>
        <w:t>វេជ្ជបណ្ឌិត</w:t>
      </w:r>
      <w:proofErr w:type="spellEnd"/>
      <w:r>
        <w:t xml:space="preserve"> </w:t>
      </w:r>
      <w:proofErr w:type="spellStart"/>
      <w:r>
        <w:t>ឬគិលានុប្បដ្ឋាករបស់អ្នកនឹងពិភាក្សា</w:t>
      </w:r>
      <w:proofErr w:type="spellEnd"/>
      <w:r w:rsidR="0032630D">
        <w:t xml:space="preserve"> </w:t>
      </w:r>
      <w:proofErr w:type="spellStart"/>
      <w:r>
        <w:t>រឿងនេះជាមួយអ្នក</w:t>
      </w:r>
      <w:proofErr w:type="spellEnd"/>
      <w:r>
        <w:t>។</w:t>
      </w:r>
    </w:p>
    <w:p w14:paraId="01DBC424" w14:textId="4C4DBDEF" w:rsidR="00E52B5C" w:rsidRDefault="00000000">
      <w:pPr>
        <w:pStyle w:val="Heading2"/>
      </w:pPr>
      <w:r>
        <w:t xml:space="preserve">តើខ្ញុំប្រើឧបករណ៍វាស់កម្រិតអុកស៊ីសែនក្នុងឈាមយ៉ាងដូចម្ដេច? </w:t>
      </w:r>
    </w:p>
    <w:p w14:paraId="646192AB" w14:textId="77777777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702B4F7" w14:textId="7471043B" w:rsidR="00E52B5C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r>
        <w:t>ដកក្រចកប៉ូលៀ ឬក្រចកក្លែងក្លាយចេញពីម្រាមដៃដែលអ្នកនឹងប្រើវា (ម្រាមដៃកណ្ដាល ឬកូនម្រាមដៃ)។ ដកក្រចកប៉ូ</w:t>
      </w:r>
      <w:proofErr w:type="spellStart"/>
      <w:r>
        <w:t>លៀ</w:t>
      </w:r>
      <w:proofErr w:type="spellEnd"/>
      <w:r>
        <w:t xml:space="preserve"> </w:t>
      </w:r>
      <w:proofErr w:type="spellStart"/>
      <w:r>
        <w:t>និងក្រចកក្លែងក្លាយអាចបញ្ឈប់ឧបករណ៍មិនឱ្យ</w:t>
      </w:r>
      <w:proofErr w:type="spellEnd"/>
      <w:r w:rsidR="0032630D">
        <w:t xml:space="preserve"> </w:t>
      </w:r>
      <w:proofErr w:type="spellStart"/>
      <w:r>
        <w:t>ដំណើរការបានត្រឹមត្រូវ</w:t>
      </w:r>
      <w:proofErr w:type="spellEnd"/>
      <w:r>
        <w:t>។</w:t>
      </w:r>
    </w:p>
    <w:p w14:paraId="4C0DF11D" w14:textId="2EBC4D10" w:rsidR="00E52B5C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អង្គុយនៅទីតាំងត្រង់ទៅលើ និងសម្រាក</w:t>
      </w:r>
      <w:proofErr w:type="spellStart"/>
      <w:r>
        <w:t>ប្រាំនាទី</w:t>
      </w:r>
      <w:proofErr w:type="spellEnd"/>
      <w:r>
        <w:t xml:space="preserve"> </w:t>
      </w:r>
      <w:proofErr w:type="spellStart"/>
      <w:r>
        <w:t>នៅមុនពេលប្រើឧបករណ៍វាស</w:t>
      </w:r>
      <w:proofErr w:type="spellEnd"/>
      <w:r>
        <w:t>់</w:t>
      </w:r>
      <w:r w:rsidR="0032630D">
        <w:t xml:space="preserve"> </w:t>
      </w:r>
      <w:proofErr w:type="spellStart"/>
      <w:r>
        <w:t>កម្រិតអុកស៊ីសែនក្នុងឈាម</w:t>
      </w:r>
      <w:proofErr w:type="spellEnd"/>
      <w:r>
        <w:t>។</w:t>
      </w:r>
    </w:p>
    <w:p w14:paraId="4A3D8D63" w14:textId="1AAFA658" w:rsidR="00E52B5C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ឧបករណ៍ដំណើរការបានល្អបំផុតនៅពេលដៃរបស់អ្នកក្ដៅអ៊ុនៗ។ រលាស់ម្រាមដៃរបស់អ្នក និងញីវាដើម្បីធ្វើឱ្យវាក្ដៅអ៊ុនៗ។</w:t>
      </w:r>
    </w:p>
    <w:p w14:paraId="4B7D28E4" w14:textId="275C84B8" w:rsidR="00E52B5C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lastRenderedPageBreak/>
        <w:t>បើកឧបករណ៍វាស់កម្រិតអុកស៊ីសែនក្នុងឈាម។</w:t>
      </w:r>
    </w:p>
    <w:p w14:paraId="394C125B" w14:textId="782D1B99" w:rsidR="00E52B5C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ភ្ជាប់ក្លីបទៅម្រាមដៃកណ្ដាល ឬកូនម្រាមដៃរបស់អ្នក </w:t>
      </w:r>
      <w:proofErr w:type="spellStart"/>
      <w:r>
        <w:t>ដូច្នេះចុងនៃម្រាមដៃរបស់អ្នកប៉ះ</w:t>
      </w:r>
      <w:proofErr w:type="spellEnd"/>
      <w:r w:rsidR="0032630D">
        <w:t xml:space="preserve"> </w:t>
      </w:r>
      <w:proofErr w:type="spellStart"/>
      <w:r>
        <w:t>ខាងចុងនៃឧបករណ</w:t>
      </w:r>
      <w:proofErr w:type="spellEnd"/>
      <w:r>
        <w:t xml:space="preserve">៍។ </w:t>
      </w:r>
      <w:proofErr w:type="spellStart"/>
      <w:r>
        <w:t>ក្រចកម្រាមដៃរបស់អ្នក</w:t>
      </w:r>
      <w:proofErr w:type="spellEnd"/>
      <w:r>
        <w:t xml:space="preserve"> </w:t>
      </w:r>
      <w:proofErr w:type="spellStart"/>
      <w:r>
        <w:t>និងអេក្រង់នៃឧបករណ៍វាស់កម្រិត</w:t>
      </w:r>
      <w:proofErr w:type="spellEnd"/>
      <w:r w:rsidR="0032630D">
        <w:t xml:space="preserve"> </w:t>
      </w:r>
      <w:proofErr w:type="spellStart"/>
      <w:r>
        <w:t>អុកស៊ីសែនក្នុងឈាមត្រូវតម្រង់ឡើងលើ</w:t>
      </w:r>
      <w:proofErr w:type="spellEnd"/>
      <w:r>
        <w:t>។</w:t>
      </w:r>
    </w:p>
    <w:p w14:paraId="366902B4" w14:textId="26D9AF12" w:rsidR="00E52B5C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រក្សាដៃ និងម្រាមដៃរបស់អ្នកឱ្យនៅនឹងថ្កល់។</w:t>
      </w:r>
    </w:p>
    <w:p w14:paraId="75997E77" w14:textId="1138B222" w:rsidR="00E52B5C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សម្រាកលំហែ និងដកដង្ហើមធម្មតា។</w:t>
      </w:r>
    </w:p>
    <w:p w14:paraId="1C959B96" w14:textId="6C6B2664" w:rsidR="00E52B5C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ក្រោយរង់ចាំរយៈពេលមួយនាទី សូមពិនិត្យមើលលេខនៅជិតនិមិត្តសញ្ញា SpO2។ លេខនេះគឺជាកម្រិតអុកស៊ីសែនរបស់អ្នក។</w:t>
      </w:r>
    </w:p>
    <w:p w14:paraId="064DBA89" w14:textId="078DB0C2" w:rsidR="00E52B5C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សរសេរកត់ទុកលេខកម្រិតអុកស៊ីសែនរបស់អ្នក ព្រមទាំងកាលបរិច្ឆេទ និងម៉ោង។</w:t>
      </w:r>
    </w:p>
    <w:p w14:paraId="6B10AFD4" w14:textId="61C2C576" w:rsidR="00E52B5C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ពិនិត្យមមើលលេខដែលបង្ហាញនៅជិតនិមិត្តសញ្ញា PR (អត្រាជីពចរ) ឬ BPM (ចង្វាក់លោតក្នុងមួយនាទី)។ លេខនេះគឺជាអត្រាបេះដូង (ជីពចរ) របស់អ្នក។ </w:t>
      </w:r>
    </w:p>
    <w:p w14:paraId="07ED77D3" w14:textId="081E288C" w:rsidR="00E52B5C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សរសេរកត់ទុកលេខសម្រាប់អត្រាបេះដូងរបស់អ្នក ព្រមទាំងកាលបរិច្ឆេទ និងម៉ោង។</w:t>
      </w:r>
    </w:p>
    <w:p w14:paraId="356C55E9" w14:textId="77777777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44FA1FAB" w14:textId="1DEFE7B6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ប្រសិនបើអ្នកមិនទទួលបានការអានទេ ឬប្រសិនបើការអាន</w:t>
      </w:r>
      <w:proofErr w:type="spellStart"/>
      <w:r>
        <w:t>នៅក្រោម</w:t>
      </w:r>
      <w:proofErr w:type="spellEnd"/>
      <w:r>
        <w:t xml:space="preserve"> 95%, </w:t>
      </w:r>
      <w:proofErr w:type="spellStart"/>
      <w:r>
        <w:t>សូមរលាស់ម្រាមដៃ</w:t>
      </w:r>
      <w:proofErr w:type="spellEnd"/>
      <w:r w:rsidR="0032630D">
        <w:t xml:space="preserve"> </w:t>
      </w:r>
      <w:proofErr w:type="spellStart"/>
      <w:r>
        <w:t>របស់អ្នក</w:t>
      </w:r>
      <w:proofErr w:type="spellEnd"/>
      <w:r>
        <w:t xml:space="preserve"> </w:t>
      </w:r>
      <w:proofErr w:type="spellStart"/>
      <w:r>
        <w:t>ដកដង្ហើមពីរបីដង្ហើម</w:t>
      </w:r>
      <w:proofErr w:type="spellEnd"/>
      <w:r>
        <w:t xml:space="preserve"> </w:t>
      </w:r>
      <w:proofErr w:type="spellStart"/>
      <w:r>
        <w:t>និងសាកល្បងឧបករណ៍នៅលើម្រាមដៃមួផ្សេងទៀត</w:t>
      </w:r>
      <w:proofErr w:type="spellEnd"/>
      <w:r>
        <w:t xml:space="preserve"> (</w:t>
      </w:r>
      <w:proofErr w:type="spellStart"/>
      <w:r>
        <w:t>ម្រាមដៃកណ្ដាល</w:t>
      </w:r>
      <w:proofErr w:type="spellEnd"/>
      <w:r>
        <w:t xml:space="preserve"> </w:t>
      </w:r>
      <w:proofErr w:type="spellStart"/>
      <w:r>
        <w:t>ឬកូនម្រាមដៃ</w:t>
      </w:r>
      <w:proofErr w:type="spellEnd"/>
      <w:r>
        <w:t>)។</w:t>
      </w:r>
    </w:p>
    <w:p w14:paraId="456B96E2" w14:textId="77777777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35F3C3" w14:textId="3C0E2C49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កម្រិតអុកស៊ីសែនរបស់អ្នកត្រូវមាន 95% ឬខ្ពស់ជាងនេះ។ ប្រសិនបើវាទាបជាងនេះ ពេលនោះវាអាចជាសញ្ញាមួយដែលអ្នកត្រូវការត្រួតពិនិត្យមើលបន្ថែមទៀតជាមួយវេជ្ជបណ្ឌិត ឬគិលានុប្បដ្ឋាករបស់អ្នក ឬថាវាកាន់តែមានសុវត្ថិភាពសម្រាប់អ្នកទៅសម្រាកនៅក្នុងមន្ទីរពេទ្យ។ </w:t>
      </w:r>
    </w:p>
    <w:p w14:paraId="569D3F63" w14:textId="2BD6B322" w:rsidR="00E52B5C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>ប្រសិនបើការអានកម្រិតអុកស៊ីសែនរបស់អ្នក</w:t>
      </w:r>
      <w:proofErr w:type="spellStart"/>
      <w:r>
        <w:t>ស៊ីចង្វាក់គ្នា</w:t>
      </w:r>
      <w:proofErr w:type="spellEnd"/>
      <w:r>
        <w:t xml:space="preserve"> </w:t>
      </w:r>
      <w:proofErr w:type="spellStart"/>
      <w:r>
        <w:t>នៅក្រោម</w:t>
      </w:r>
      <w:proofErr w:type="spellEnd"/>
      <w:r>
        <w:t xml:space="preserve"> 95%, </w:t>
      </w:r>
      <w:proofErr w:type="spellStart"/>
      <w:r>
        <w:t>សូមប្រាប</w:t>
      </w:r>
      <w:proofErr w:type="spellEnd"/>
      <w:r>
        <w:t>់</w:t>
      </w:r>
      <w:r w:rsidR="0032630D">
        <w:t xml:space="preserve"> </w:t>
      </w:r>
      <w:proofErr w:type="spellStart"/>
      <w:r>
        <w:t>វេជ្ជបណ្ឌិត</w:t>
      </w:r>
      <w:proofErr w:type="spellEnd"/>
      <w:r>
        <w:t xml:space="preserve"> </w:t>
      </w:r>
      <w:proofErr w:type="spellStart"/>
      <w:r>
        <w:t>ឬគិលានុប្បដ្ឋាករបស់អ្នកដែលមើលថែទាំអ្នកដឹងថាកម្រិតអុកស៊ីសែន</w:t>
      </w:r>
      <w:proofErr w:type="spellEnd"/>
      <w:r w:rsidR="0032630D">
        <w:t xml:space="preserve"> </w:t>
      </w:r>
      <w:proofErr w:type="spellStart"/>
      <w:r>
        <w:t>របស់អ្នកគឺនៅក្រោម</w:t>
      </w:r>
      <w:proofErr w:type="spellEnd"/>
      <w:r>
        <w:t xml:space="preserve"> 95%។ </w:t>
      </w:r>
    </w:p>
    <w:p w14:paraId="0BE40711" w14:textId="4146078C" w:rsidR="00E52B5C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 xml:space="preserve">ប្រសិនបើការអានកម្រិតអុកស៊ីសែនរបស់អ្នកស៊ីចង្វាក់គ្នា 92% ឬទាបជាងនេះ សូមហៅទូរសព្ទទៅលេខ 000 សម្រាប់ ambulance ភ្លាម។ </w:t>
      </w:r>
    </w:p>
    <w:p w14:paraId="369C5103" w14:textId="22654304" w:rsidR="00E52B5C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>ប្រសិនបើអត្រាបេះដូងរបស់អ្នកកំបុងស្ថិតនៅ ឬលើសពី 120 ចង្វាក់លោត ក្នុងមួយនាទី សូមហៅទូរសព្ទទៅ ambulance ភ្លាម។</w:t>
      </w:r>
    </w:p>
    <w:p w14:paraId="21C8A5F4" w14:textId="6FB87282" w:rsidR="00E52B5C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proofErr w:type="spellStart"/>
      <w:r>
        <w:t>ការណែនាំនេះពាក់ព័ន្ធនឹងមនុស្សពេញវ័យប៉ុណ្ណោះអំពីកម្រិតអុកស៊ីសែន</w:t>
      </w:r>
      <w:proofErr w:type="spellEnd"/>
      <w:r>
        <w:t xml:space="preserve"> </w:t>
      </w:r>
      <w:proofErr w:type="spellStart"/>
      <w:r>
        <w:t>និងអត្រាបេះដូងអ្វី</w:t>
      </w:r>
      <w:proofErr w:type="spellEnd"/>
      <w:r w:rsidR="0032630D">
        <w:t xml:space="preserve"> </w:t>
      </w:r>
      <w:proofErr w:type="spellStart"/>
      <w:r>
        <w:t>ដែលអាចបង្ហាញរោគសញ្ញាពីកម្រិតមធ្យមទៅធ្ងន់ធ្ងរ</w:t>
      </w:r>
      <w:proofErr w:type="spellEnd"/>
      <w:r>
        <w:t xml:space="preserve">។ </w:t>
      </w:r>
      <w:proofErr w:type="spellStart"/>
      <w:r>
        <w:t>អាយុ</w:t>
      </w:r>
      <w:proofErr w:type="spellEnd"/>
      <w:r>
        <w:t xml:space="preserve"> </w:t>
      </w:r>
      <w:proofErr w:type="spellStart"/>
      <w:r>
        <w:t>និងស្ថានភាពសុខភាពរបស់អ្នក</w:t>
      </w:r>
      <w:proofErr w:type="spellEnd"/>
      <w:r>
        <w:t xml:space="preserve"> មានន័យថាចន្លោះលេខទាំងនេះអាចមិនឆ្លុះបញ្ចាំងកាលៈទេសៈបុគ្គលផ្ទាល់ខ្លួនរបស់អ្នក </w:t>
      </w:r>
      <w:proofErr w:type="spellStart"/>
      <w:r>
        <w:t>ហើយអាច</w:t>
      </w:r>
      <w:proofErr w:type="spellEnd"/>
      <w:r w:rsidR="00E5221B">
        <w:rPr>
          <w:rFonts w:cs="DaunPenh" w:hint="cs"/>
          <w:cs/>
          <w:lang w:bidi="km-KH"/>
        </w:rPr>
        <w:t xml:space="preserve"> </w:t>
      </w:r>
      <w:proofErr w:type="spellStart"/>
      <w:r>
        <w:t>ត្រូវការកែសម្រួល</w:t>
      </w:r>
      <w:proofErr w:type="spellEnd"/>
      <w:r>
        <w:t xml:space="preserve">។ </w:t>
      </w:r>
      <w:proofErr w:type="spellStart"/>
      <w:r>
        <w:t>ប្រសិនបើអ្នកមិនប្រាកដកទេថាតើអ្នកកំពុងជួបប្រទះ</w:t>
      </w:r>
      <w:proofErr w:type="spellEnd"/>
      <w:r w:rsidR="00E5221B">
        <w:rPr>
          <w:rFonts w:cs="DaunPenh" w:hint="cs"/>
          <w:cs/>
          <w:lang w:bidi="km-KH"/>
        </w:rPr>
        <w:t xml:space="preserve"> </w:t>
      </w:r>
      <w:proofErr w:type="spellStart"/>
      <w:r>
        <w:t>រោគសញ្ញា</w:t>
      </w:r>
      <w:proofErr w:type="spellEnd"/>
      <w:r w:rsidR="00E5221B">
        <w:rPr>
          <w:rFonts w:cs="DaunPenh" w:hint="cs"/>
          <w:cs/>
          <w:lang w:bidi="km-KH"/>
        </w:rPr>
        <w:t xml:space="preserve"> </w:t>
      </w:r>
      <w:proofErr w:type="spellStart"/>
      <w:r>
        <w:t>ធ្ងន់ធ្ងរឬអត</w:t>
      </w:r>
      <w:proofErr w:type="spellEnd"/>
      <w:r>
        <w:t>់ សូមទាក់ទងគ្រូពេទ្យព្យបាលជំងឺទូទៅរបស់អ្នកឱ្យបានលឿនដែលអាចធ្វើទៅបានដើម្បីធ្វើការ</w:t>
      </w:r>
      <w:r w:rsidR="00E5221B">
        <w:rPr>
          <w:cs/>
        </w:rPr>
        <w:br/>
      </w:r>
      <w:proofErr w:type="spellStart"/>
      <w:r>
        <w:t>ពិនិ</w:t>
      </w:r>
      <w:proofErr w:type="spellEnd"/>
      <w:r w:rsidR="00E5221B" w:rsidRPr="00B52F36">
        <w:rPr>
          <w:rFonts w:cs="Khmer Sangam MN"/>
          <w:szCs w:val="22"/>
          <w:cs/>
          <w:lang w:bidi="km-KH"/>
        </w:rPr>
        <w:t>ត្យ</w:t>
      </w:r>
      <w:proofErr w:type="spellStart"/>
      <w:r>
        <w:t>មើល</w:t>
      </w:r>
      <w:proofErr w:type="spellEnd"/>
      <w:r>
        <w:t xml:space="preserve"> </w:t>
      </w:r>
      <w:proofErr w:type="spellStart"/>
      <w:r>
        <w:t>ហើយប្រាប់ពួកគេថាអ្នកមាន</w:t>
      </w:r>
      <w:proofErr w:type="spellEnd"/>
      <w:r>
        <w:t xml:space="preserve"> COVID-19។</w:t>
      </w:r>
    </w:p>
    <w:p w14:paraId="72DE3B18" w14:textId="681EE381" w:rsidR="00E52B5C" w:rsidRDefault="00000000">
      <w:pPr>
        <w:pStyle w:val="Heading2"/>
      </w:pPr>
      <w:r>
        <w:t>ប្រើឧបករណ៍វាស់កម្រិតអុកស៊ីសែន</w:t>
      </w:r>
      <w:proofErr w:type="spellStart"/>
      <w:r>
        <w:t>ក្នុងឈាម</w:t>
      </w:r>
      <w:proofErr w:type="spellEnd"/>
      <w:r>
        <w:t xml:space="preserve"> </w:t>
      </w:r>
      <w:proofErr w:type="spellStart"/>
      <w:r>
        <w:t>ប្រសិនបើខ្ញុំមានពណ៌នៅលើ</w:t>
      </w:r>
      <w:proofErr w:type="spellEnd"/>
      <w:r w:rsidR="0032630D">
        <w:t xml:space="preserve"> </w:t>
      </w:r>
      <w:proofErr w:type="spellStart"/>
      <w:r>
        <w:t>ស្បែកកាន់តែខ្មៅ</w:t>
      </w:r>
      <w:proofErr w:type="spellEnd"/>
    </w:p>
    <w:p w14:paraId="20177D01" w14:textId="3C920DCA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ឧបករណ៍វាស់កម្រិតអុកស៊ីសែនក្នុងឈាមដំណើរការដោយបញ្ចាំងពន្លឺតាមរយៈស្បែករបស់អ្នកដើម្បីវ៉ាស់កម្រិតអុកស៊ីសែននៅក្នុងឈាមរបស់អ្នក។ </w:t>
      </w:r>
      <w:proofErr w:type="spellStart"/>
      <w:r>
        <w:t>របាយការណ៍មួយចំនួនបង្ហាញថាឧបករណ៍វាស់កម្រិត</w:t>
      </w:r>
      <w:proofErr w:type="spellEnd"/>
      <w:r w:rsidR="0032630D">
        <w:t xml:space="preserve"> </w:t>
      </w:r>
      <w:proofErr w:type="spellStart"/>
      <w:r>
        <w:t>អុកស៊ីសែនក្នុងឈាមអាចមានភាពត្រឹមត្រូវតិចជាង</w:t>
      </w:r>
      <w:proofErr w:type="spellEnd"/>
      <w:r>
        <w:t xml:space="preserve"> </w:t>
      </w:r>
      <w:proofErr w:type="spellStart"/>
      <w:r>
        <w:t>ប្រសិនបើអ្នកមានពណ៌នៅលើស្បែកកាន់តែ</w:t>
      </w:r>
      <w:proofErr w:type="spellEnd"/>
      <w:r w:rsidR="0032630D">
        <w:t xml:space="preserve"> </w:t>
      </w:r>
      <w:proofErr w:type="spellStart"/>
      <w:r>
        <w:t>ខ្មៅ</w:t>
      </w:r>
      <w:proofErr w:type="spellEnd"/>
      <w:r>
        <w:t>។ ឧបករណ៍វាស់កម្រិតអុកស៊ីសែន</w:t>
      </w:r>
      <w:proofErr w:type="spellStart"/>
      <w:r>
        <w:t>ក្នុងឈាមទាំងនោះអាចបង្ហាញការអានខ្ពស់ជាងកម្រិត</w:t>
      </w:r>
      <w:proofErr w:type="spellEnd"/>
      <w:r w:rsidR="003B71A1">
        <w:t xml:space="preserve"> </w:t>
      </w:r>
      <w:proofErr w:type="spellStart"/>
      <w:r>
        <w:t>អុកស៊ីសែននៅក្នុងឈាមរបស់អ្នក</w:t>
      </w:r>
      <w:proofErr w:type="spellEnd"/>
      <w:r>
        <w:t xml:space="preserve">។ </w:t>
      </w:r>
    </w:p>
    <w:p w14:paraId="5956B02F" w14:textId="77777777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024ED" w14:textId="04FA1E73" w:rsidR="00E52B5C" w:rsidRDefault="00000000">
      <w:pPr>
        <w:pStyle w:val="P68B1DB1-Normal8"/>
        <w:shd w:val="clear" w:color="auto" w:fill="FFFFFF"/>
        <w:spacing w:after="0" w:line="240" w:lineRule="auto"/>
      </w:pPr>
      <w:r>
        <w:t>ប្រសិនបើអ្នកមានពណ៌នៅលើស្បែកកាន់តែខ្មៅ អ្នក</w:t>
      </w:r>
      <w:proofErr w:type="spellStart"/>
      <w:r>
        <w:t>គួរតែនៅតែប្រើឧបករណ៍វាស់កម្រិត</w:t>
      </w:r>
      <w:proofErr w:type="spellEnd"/>
      <w:r w:rsidR="003B71A1">
        <w:t xml:space="preserve"> </w:t>
      </w:r>
      <w:proofErr w:type="spellStart"/>
      <w:r>
        <w:t>អុកស៊ីសែនក្នុងឈាមរបស់អ្នក</w:t>
      </w:r>
      <w:proofErr w:type="spellEnd"/>
      <w:r>
        <w:t xml:space="preserve">។ </w:t>
      </w:r>
      <w:proofErr w:type="spellStart"/>
      <w:r>
        <w:t>រឿងសំខាន់គឺពិនិត្យមើលកម្រិតអុកស៊ីសែនក្នុងឈាម</w:t>
      </w:r>
      <w:proofErr w:type="spellEnd"/>
      <w:r w:rsidR="003B71A1">
        <w:t xml:space="preserve"> </w:t>
      </w:r>
      <w:proofErr w:type="spellStart"/>
      <w:r>
        <w:t>របស់អ្នកជាប្រចាំ</w:t>
      </w:r>
      <w:proofErr w:type="spellEnd"/>
      <w:r>
        <w:t xml:space="preserve"> </w:t>
      </w:r>
      <w:proofErr w:type="spellStart"/>
      <w:r>
        <w:t>ដើម្បីមើលថាតើការអានរបស់អ្នកកំពុងថយចុះឬអត</w:t>
      </w:r>
      <w:proofErr w:type="spellEnd"/>
      <w:r>
        <w:t xml:space="preserve">់។ </w:t>
      </w:r>
      <w:proofErr w:type="spellStart"/>
      <w:r>
        <w:t>សរសេរកត់ទុកការអានទាំងអស់របស់អ្នក</w:t>
      </w:r>
      <w:proofErr w:type="spellEnd"/>
      <w:r>
        <w:t xml:space="preserve"> </w:t>
      </w:r>
      <w:proofErr w:type="spellStart"/>
      <w:r>
        <w:t>ឌោយមានកាលបរិច្ឆេទ</w:t>
      </w:r>
      <w:proofErr w:type="spellEnd"/>
      <w:r>
        <w:t xml:space="preserve"> </w:t>
      </w:r>
      <w:proofErr w:type="spellStart"/>
      <w:r>
        <w:t>និងម៉ោង</w:t>
      </w:r>
      <w:proofErr w:type="spellEnd"/>
      <w:r>
        <w:t>។</w:t>
      </w:r>
    </w:p>
    <w:p w14:paraId="2B1391DE" w14:textId="178ED588" w:rsidR="00E52B5C" w:rsidRDefault="00000000">
      <w:pPr>
        <w:pStyle w:val="Heading2"/>
      </w:pPr>
      <w:r>
        <w:lastRenderedPageBreak/>
        <w:t>តើខ្ញុំពិនិត្យមើលយ៉ាងដូចម្ដេចថាតើបេះដូងរបស់ខ្ញុំលោតលឿនប៉ុនណាដោយគ្មានឧបករណ៍វាស់កម្រិតអុកស៊ីសែនក្នុងឈាម?</w:t>
      </w:r>
    </w:p>
    <w:p w14:paraId="7A7CF0B5" w14:textId="10AE4DE3" w:rsidR="00E52B5C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ដើម្បីពិនិត្យមើលជីពចរ (អត្រាបេះដូង) របស់អ្នក</w:t>
      </w:r>
      <w:proofErr w:type="spellStart"/>
      <w:r>
        <w:t>ដោយគ្មានឧបករណ៍វាស់កម្រិតអុកស៊ីសែន</w:t>
      </w:r>
      <w:proofErr w:type="spellEnd"/>
      <w:r w:rsidR="003B71A1">
        <w:t xml:space="preserve"> </w:t>
      </w:r>
      <w:proofErr w:type="spellStart"/>
      <w:r>
        <w:t>ក្នុងឈាម</w:t>
      </w:r>
      <w:proofErr w:type="spellEnd"/>
      <w:r>
        <w:t xml:space="preserve">៖ </w:t>
      </w:r>
    </w:p>
    <w:p w14:paraId="201BA917" w14:textId="77777777" w:rsidR="00E52B5C" w:rsidRDefault="00E52B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B4099" w14:textId="77777777" w:rsidR="00E52B5C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សម្រាកប្រហែលប្រាំនាទី នៅមុនពេលពិនិត្យមើលអត្រាបេះដូងរបស់អ្នក</w:t>
      </w:r>
    </w:p>
    <w:p w14:paraId="6459F656" w14:textId="77777777" w:rsidR="00E52B5C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ដាក់ម្រាមដៃកណ្ដាល និងម្រាមកូនដៃរបស់អ្នកនៃដៃម្ខាងនៅលើកដៃផ្ទុយ នៅក្រោមមេដៃ</w:t>
      </w:r>
    </w:p>
    <w:p w14:paraId="623906DB" w14:textId="1A1A6171" w:rsidR="00E52B5C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ដោយម្រាមដៃរបស់អ្នកនៅលើកដៃរបស់អ្នកស្រាលៗ អ្នកអាចរាប់ចំនួននៃចង្វាក់លោត ដែលអ្នកមានអារម្មណ៍រយៈពេល 60 វិនាទី (មួយនាទី)។ នេះជាអត្រាបេះដូងរបស់អ្នក។ </w:t>
      </w:r>
    </w:p>
    <w:p w14:paraId="0E9B6246" w14:textId="77777777" w:rsidR="00E52B5C" w:rsidRDefault="00000000">
      <w:pPr>
        <w:pStyle w:val="Heading2"/>
      </w:pPr>
      <w:r>
        <w:t>ការគាំទ្រ COVID-19 មានជាភាសារបស់អ្នក</w:t>
      </w:r>
    </w:p>
    <w:p w14:paraId="7A15DAB6" w14:textId="412249FF" w:rsidR="00E52B5C" w:rsidRDefault="00000000">
      <w:pPr>
        <w:pStyle w:val="P68B1DB1-Normal2"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ប្រសិនបើអ្នកមានសំណួរណាមួយ អ្នកអាចស្វែងរកការគាំទ្រ COVID-19 ជាភាសារបស់អ្នក ដោយហៅទូរសព្ទទៅ National Coronavirus Helpline (ខ្សែទូរសព្ទជំនួយវីរុសកូរ៉ូណាថ្នាក់ជាតិ) តាមលេខ 1800 020 080។ ជ្រើសរើសជម្រើសទី 8 សម្រាប់សេវាបកប្រែផ្ទាល់មាត់ដោយឥតគិតថ្លៃ។ </w:t>
      </w:r>
    </w:p>
    <w:p w14:paraId="67085B59" w14:textId="5BF0DFDA" w:rsidR="00E52B5C" w:rsidRDefault="00E52B5C">
      <w:pPr>
        <w:rPr>
          <w:rFonts w:ascii="Arial" w:hAnsi="Arial" w:cs="Arial"/>
        </w:rPr>
      </w:pPr>
    </w:p>
    <w:p w14:paraId="61C66968" w14:textId="13C6B691" w:rsidR="00E52B5C" w:rsidRDefault="00E52B5C">
      <w:pPr>
        <w:rPr>
          <w:rFonts w:ascii="Arial" w:hAnsi="Arial" w:cs="Arial"/>
        </w:rPr>
      </w:pPr>
    </w:p>
    <w:sectPr w:rsidR="00E52B5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9EFA" w14:textId="77777777" w:rsidR="002A4B21" w:rsidRDefault="002A4B21">
      <w:pPr>
        <w:spacing w:after="0" w:line="240" w:lineRule="auto"/>
      </w:pPr>
      <w:r>
        <w:separator/>
      </w:r>
    </w:p>
  </w:endnote>
  <w:endnote w:type="continuationSeparator" w:id="0">
    <w:p w14:paraId="561B2F7C" w14:textId="77777777" w:rsidR="002A4B21" w:rsidRDefault="002A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hmer Sangam MN">
    <w:panose1 w:val="02000400000000000000"/>
    <w:charset w:val="00"/>
    <w:family w:val="auto"/>
    <w:pitch w:val="variable"/>
    <w:sig w:usb0="80000003" w:usb1="00002040" w:usb2="00010000" w:usb3="00000000" w:csb0="00000001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8651" w14:textId="42FEB53F" w:rsidR="00E52B5C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Theme="minorBidi" w:hAnsiTheme="minorBidi"/>
              </w:rPr>
              <w:t>How do I monitor my COVID-19 symptoms</w:t>
            </w:r>
            <w:r w:rsidR="00DE70E5">
              <w:rPr>
                <w:rFonts w:asciiTheme="minorBidi" w:hAnsiTheme="minorBidi"/>
              </w:rPr>
              <w:t>?</w:t>
            </w:r>
            <w:r>
              <w:rPr>
                <w:rFonts w:asciiTheme="minorBidi" w:hAnsiTheme="minorBidi"/>
              </w:rPr>
              <w:t xml:space="preserve"> - 01082022 - </w:t>
            </w:r>
            <w:r w:rsidR="00DE70E5">
              <w:rPr>
                <w:rFonts w:asciiTheme="minorBidi" w:hAnsiTheme="minorBidi"/>
              </w:rPr>
              <w:t>Khmer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6604E9F7" w14:textId="77777777" w:rsidR="00E52B5C" w:rsidRDefault="00E52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833E5" w14:textId="5302502D" w:rsidR="00E52B5C" w:rsidRDefault="00000000">
        <w:pPr>
          <w:pStyle w:val="P68B1DB1-Footer9"/>
        </w:pPr>
        <w:sdt>
          <w:sdtPr>
            <w:id w:val="47496303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DE70E5">
              <w:t>How do I monitor my COVID-19 symptoms? - 01082022 - Khmer</w:t>
            </w:r>
          </w:sdtContent>
        </w:sdt>
      </w:p>
    </w:sdtContent>
  </w:sdt>
  <w:p w14:paraId="60E5C2A5" w14:textId="77777777" w:rsidR="00E52B5C" w:rsidRDefault="00E52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8387" w14:textId="77777777" w:rsidR="002A4B21" w:rsidRDefault="002A4B21">
      <w:pPr>
        <w:spacing w:after="0" w:line="240" w:lineRule="auto"/>
      </w:pPr>
      <w:r>
        <w:separator/>
      </w:r>
    </w:p>
  </w:footnote>
  <w:footnote w:type="continuationSeparator" w:id="0">
    <w:p w14:paraId="39D22B15" w14:textId="77777777" w:rsidR="002A4B21" w:rsidRDefault="002A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E52B5C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E52B5C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032D3F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5"/>
    <w:rsid w:val="00004017"/>
    <w:rsid w:val="00014432"/>
    <w:rsid w:val="0006116E"/>
    <w:rsid w:val="0008104F"/>
    <w:rsid w:val="000944A7"/>
    <w:rsid w:val="000B5DB7"/>
    <w:rsid w:val="000C2702"/>
    <w:rsid w:val="000F39B2"/>
    <w:rsid w:val="0012393B"/>
    <w:rsid w:val="001C2866"/>
    <w:rsid w:val="00247EAA"/>
    <w:rsid w:val="00295E59"/>
    <w:rsid w:val="002A1F81"/>
    <w:rsid w:val="002A4B21"/>
    <w:rsid w:val="002A553B"/>
    <w:rsid w:val="002B3254"/>
    <w:rsid w:val="002F21EC"/>
    <w:rsid w:val="00305265"/>
    <w:rsid w:val="00316D89"/>
    <w:rsid w:val="003236B1"/>
    <w:rsid w:val="0032630D"/>
    <w:rsid w:val="00331D64"/>
    <w:rsid w:val="00334D4A"/>
    <w:rsid w:val="00336815"/>
    <w:rsid w:val="00356482"/>
    <w:rsid w:val="003970DB"/>
    <w:rsid w:val="003A79D3"/>
    <w:rsid w:val="003B71A1"/>
    <w:rsid w:val="003C7C63"/>
    <w:rsid w:val="00415F29"/>
    <w:rsid w:val="0045444F"/>
    <w:rsid w:val="004A3F2E"/>
    <w:rsid w:val="00500905"/>
    <w:rsid w:val="00545350"/>
    <w:rsid w:val="0054744B"/>
    <w:rsid w:val="00586342"/>
    <w:rsid w:val="005A2AE6"/>
    <w:rsid w:val="005A5102"/>
    <w:rsid w:val="005C1942"/>
    <w:rsid w:val="005E31FE"/>
    <w:rsid w:val="006279CE"/>
    <w:rsid w:val="00630DCC"/>
    <w:rsid w:val="00672719"/>
    <w:rsid w:val="006B2999"/>
    <w:rsid w:val="006C1D33"/>
    <w:rsid w:val="007424BE"/>
    <w:rsid w:val="007655C5"/>
    <w:rsid w:val="00781773"/>
    <w:rsid w:val="00787AE7"/>
    <w:rsid w:val="007A5B71"/>
    <w:rsid w:val="007B5854"/>
    <w:rsid w:val="00827344"/>
    <w:rsid w:val="00835F07"/>
    <w:rsid w:val="00841EC1"/>
    <w:rsid w:val="00861DB1"/>
    <w:rsid w:val="008E0816"/>
    <w:rsid w:val="008E2D0C"/>
    <w:rsid w:val="008E37DD"/>
    <w:rsid w:val="00903FE0"/>
    <w:rsid w:val="00924CDF"/>
    <w:rsid w:val="0095349C"/>
    <w:rsid w:val="00995980"/>
    <w:rsid w:val="009C0634"/>
    <w:rsid w:val="009E1473"/>
    <w:rsid w:val="00A0514B"/>
    <w:rsid w:val="00A27503"/>
    <w:rsid w:val="00A515A8"/>
    <w:rsid w:val="00A522D8"/>
    <w:rsid w:val="00A75888"/>
    <w:rsid w:val="00AB2692"/>
    <w:rsid w:val="00AC2C0A"/>
    <w:rsid w:val="00AE0760"/>
    <w:rsid w:val="00B121BD"/>
    <w:rsid w:val="00B333BD"/>
    <w:rsid w:val="00B52F36"/>
    <w:rsid w:val="00BB1259"/>
    <w:rsid w:val="00BE0695"/>
    <w:rsid w:val="00BE6C6C"/>
    <w:rsid w:val="00C21920"/>
    <w:rsid w:val="00C35958"/>
    <w:rsid w:val="00C4113D"/>
    <w:rsid w:val="00C61D0C"/>
    <w:rsid w:val="00C74015"/>
    <w:rsid w:val="00C81016"/>
    <w:rsid w:val="00CC5322"/>
    <w:rsid w:val="00D408B4"/>
    <w:rsid w:val="00D60593"/>
    <w:rsid w:val="00DC465A"/>
    <w:rsid w:val="00DE70E5"/>
    <w:rsid w:val="00E20BBD"/>
    <w:rsid w:val="00E270FC"/>
    <w:rsid w:val="00E5221B"/>
    <w:rsid w:val="00E52B5C"/>
    <w:rsid w:val="00EB4C1D"/>
    <w:rsid w:val="00F55AF4"/>
    <w:rsid w:val="00F62E18"/>
    <w:rsid w:val="00F64BE1"/>
    <w:rsid w:val="00F70403"/>
    <w:rsid w:val="00F7482C"/>
    <w:rsid w:val="00F84DF9"/>
    <w:rsid w:val="00FA1C93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415</Words>
  <Characters>9159</Characters>
  <Application>Microsoft Office Word</Application>
  <DocSecurity>0</DocSecurity>
  <Lines>178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Khmer</vt:lpstr>
    </vt:vector>
  </TitlesOfParts>
  <Manager/>
  <Company/>
  <LinksUpToDate>false</LinksUpToDate>
  <CharactersWithSpaces>9537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Khmer</dc:title>
  <dc:subject/>
  <dc:creator>Australian Government</dc:creator>
  <cp:keywords/>
  <dc:description/>
  <cp:lastModifiedBy>Arnel Zamora</cp:lastModifiedBy>
  <cp:revision>2</cp:revision>
  <dcterms:created xsi:type="dcterms:W3CDTF">2022-07-26T02:02:00Z</dcterms:created>
  <dcterms:modified xsi:type="dcterms:W3CDTF">2022-07-26T02:02:00Z</dcterms:modified>
  <cp:category/>
</cp:coreProperties>
</file>