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BBDC0" w14:textId="77777777" w:rsidR="00F404FA" w:rsidRPr="007D780F" w:rsidRDefault="00000000" w:rsidP="007D780F">
      <w:pPr>
        <w:pStyle w:val="BodyText"/>
        <w:jc w:val="right"/>
        <w:rPr>
          <w:rFonts w:ascii="Noto Sans Arabic" w:hAnsi="Noto Sans Arabic" w:cs="Noto Sans Arabic"/>
        </w:rPr>
      </w:pPr>
      <w:r w:rsidRPr="007D780F">
        <w:rPr>
          <w:rFonts w:ascii="Noto Sans Arabic" w:hAnsi="Noto Sans Arabic" w:cs="Noto Sans Arabic"/>
          <w:noProof/>
        </w:rPr>
        <w:drawing>
          <wp:anchor distT="0" distB="0" distL="114300" distR="114300" simplePos="0" relativeHeight="251659264" behindDoc="0" locked="0" layoutInCell="1" allowOverlap="1" wp14:anchorId="149BC61C" wp14:editId="082683CA">
            <wp:simplePos x="0" y="0"/>
            <wp:positionH relativeFrom="margin">
              <wp:posOffset>8890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این بسته معاینه رایگان برنامه ملی معاینه سرطان روده است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این بسته معاینه رایگان برنامه ملی معاینه سرطان روده استه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7D780F">
        <w:rPr>
          <w:rFonts w:ascii="Noto Sans Arabic" w:hAnsi="Noto Sans Arabic" w:cs="Noto Sans Arabic"/>
          <w:noProof/>
          <w:lang w:eastAsia="en-AU"/>
        </w:rPr>
        <w:drawing>
          <wp:inline distT="0" distB="0" distL="0" distR="0" wp14:anchorId="5D2AA8CF" wp14:editId="2B1DA12F">
            <wp:extent cx="3733800" cy="780288"/>
            <wp:effectExtent l="0" t="0" r="0" b="1270"/>
            <wp:docPr id="1" name="Picture 1" descr="نشان دولتی استرالیا و لوگوی برنامه ملی معاینه سرطان روده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نشان دولتی استرالیا و لوگوی برنامه ملی معاینه سرطان روده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53F9" w14:textId="59E0C90E" w:rsidR="007D780F" w:rsidRPr="007D780F" w:rsidRDefault="007D780F" w:rsidP="007D780F">
      <w:pPr>
        <w:pStyle w:val="BodyText"/>
        <w:bidi/>
        <w:spacing w:before="120" w:after="120"/>
        <w:rPr>
          <w:rStyle w:val="IntenseEmphasis"/>
          <w:rFonts w:ascii="Noto Sans Arabic" w:hAnsi="Noto Sans Arabic" w:cs="Noto Sans Arabic"/>
          <w:lang w:val="en-AU"/>
        </w:rPr>
      </w:pPr>
      <w:r>
        <w:rPr>
          <w:rStyle w:val="IntenseEmphasis"/>
          <w:rFonts w:ascii="Noto Sans Arabic" w:hAnsi="Noto Sans Arabic" w:cs="Noto Sans Arabic"/>
          <w:lang w:val="en-AU"/>
        </w:rPr>
        <w:t>C221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 xml:space="preserve"> –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="00D877AD">
        <w:rPr>
          <w:rStyle w:val="IntenseEmphasis"/>
          <w:rFonts w:ascii="Noto Sans Arabic" w:hAnsi="Noto Sans Arabic" w:cs="Noto Sans Arabic"/>
        </w:rPr>
        <w:t>7/2025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–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7D780F">
        <w:rPr>
          <w:rStyle w:val="IntenseEmphasis"/>
          <w:rFonts w:ascii="Noto Sans Arabic" w:hAnsi="Noto Sans Arabic" w:cs="Noto Sans Arabic"/>
          <w:rtl/>
          <w:lang w:val=""/>
        </w:rPr>
        <w:t>هزارگی | Hazaragi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 xml:space="preserve"> –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7D780F">
        <w:rPr>
          <w:rStyle w:val="IntenseEmphasis"/>
          <w:rFonts w:ascii="Noto Sans Arabic" w:hAnsi="Noto Sans Arabic" w:cs="Noto Sans Arabic"/>
          <w:rtl/>
          <w:lang w:val=""/>
        </w:rPr>
        <w:t>نامه فقط بلده نمونه</w:t>
      </w:r>
    </w:p>
    <w:p w14:paraId="4C7FE81F" w14:textId="445F23C2" w:rsidR="00F404FA" w:rsidRPr="007D780F" w:rsidRDefault="00000000" w:rsidP="00D877AD">
      <w:pPr>
        <w:pStyle w:val="Heading1"/>
        <w:bidi/>
        <w:spacing w:after="0"/>
        <w:rPr>
          <w:rFonts w:ascii="Noto Sans Arabic" w:hAnsi="Noto Sans Arabic" w:cs="Noto Sans Arabic"/>
        </w:rPr>
      </w:pPr>
      <w:r w:rsidRPr="007D780F">
        <w:rPr>
          <w:rFonts w:ascii="Noto Sans Arabic" w:hAnsi="Noto Sans Arabic" w:cs="Noto Sans Arabic"/>
          <w:rtl/>
          <w:lang w:val=""/>
        </w:rPr>
        <w:t>&lt;</w:t>
      </w:r>
      <w:r w:rsidR="002846CA">
        <w:rPr>
          <w:rFonts w:ascii="Noto Sans Arabic" w:hAnsi="Noto Sans Arabic" w:cs="Noto Sans Arabic" w:hint="cs"/>
          <w:rtl/>
          <w:lang w:val=""/>
        </w:rPr>
        <w:t>نام اول</w:t>
      </w:r>
      <w:r w:rsidRPr="007D780F">
        <w:rPr>
          <w:rFonts w:ascii="Noto Sans Arabic" w:hAnsi="Noto Sans Arabic" w:cs="Noto Sans Arabic"/>
          <w:rtl/>
          <w:lang w:val=""/>
        </w:rPr>
        <w:t>&gt;، تقریباً وقت شی رسیده که معاینه رایگان تست روده خوره انجام بیدید.</w:t>
      </w:r>
    </w:p>
    <w:p w14:paraId="61F8D808" w14:textId="77777777" w:rsidR="00F404FA" w:rsidRPr="007D780F" w:rsidRDefault="00000000" w:rsidP="009D3D70">
      <w:pPr>
        <w:pStyle w:val="BodyText"/>
        <w:bidi/>
        <w:rPr>
          <w:rFonts w:ascii="Noto Sans Arabic" w:hAnsi="Noto Sans Arabic" w:cs="Noto Sans Arabic"/>
        </w:rPr>
      </w:pPr>
      <w:r w:rsidRPr="007D780F">
        <w:rPr>
          <w:rFonts w:ascii="Noto Sans Arabic" w:hAnsi="Noto Sans Arabic" w:cs="Noto Sans Arabic"/>
          <w:rtl/>
          <w:lang w:val=""/>
        </w:rPr>
        <w:t>بسته رایگان معاینه تست روده شیم به زودی از طریق پست میرسه.</w:t>
      </w:r>
    </w:p>
    <w:p w14:paraId="2284A4E4" w14:textId="77777777" w:rsidR="00F404FA" w:rsidRPr="007D780F" w:rsidRDefault="00000000" w:rsidP="00D877AD">
      <w:pPr>
        <w:pStyle w:val="Heading1"/>
        <w:bidi/>
        <w:spacing w:after="0"/>
        <w:rPr>
          <w:rFonts w:ascii="Noto Sans Arabic" w:hAnsi="Noto Sans Arabic" w:cs="Noto Sans Arabic"/>
        </w:rPr>
      </w:pPr>
      <w:r w:rsidRPr="007D780F">
        <w:rPr>
          <w:rFonts w:ascii="Noto Sans Arabic" w:hAnsi="Noto Sans Arabic" w:cs="Noto Sans Arabic"/>
          <w:rtl/>
          <w:lang w:val=""/>
        </w:rPr>
        <w:t>مهم استه که ای تست ره انجام بیدید بخاطریکه...</w:t>
      </w:r>
    </w:p>
    <w:p w14:paraId="55B68D94" w14:textId="77777777" w:rsidR="00733B77" w:rsidRPr="007D780F" w:rsidRDefault="00000000" w:rsidP="00631DDB">
      <w:pPr>
        <w:pStyle w:val="ListParagraph"/>
        <w:numPr>
          <w:ilvl w:val="0"/>
          <w:numId w:val="4"/>
        </w:numPr>
        <w:bidi/>
        <w:spacing w:after="0"/>
        <w:ind w:left="357" w:hanging="357"/>
        <w:rPr>
          <w:rFonts w:ascii="Noto Sans Arabic" w:hAnsi="Noto Sans Arabic" w:cs="Noto Sans Arabic"/>
        </w:rPr>
      </w:pPr>
      <w:r w:rsidRPr="007D780F">
        <w:rPr>
          <w:rFonts w:ascii="Noto Sans Arabic" w:hAnsi="Noto Sans Arabic" w:cs="Noto Sans Arabic"/>
          <w:rtl/>
          <w:lang w:val=""/>
        </w:rPr>
        <w:t>سن شیم که بال موره خطر مبتلا شدون شیم به سرطان روده هم بال موره.</w:t>
      </w:r>
    </w:p>
    <w:p w14:paraId="57623CEF" w14:textId="77777777" w:rsidR="00791EB6" w:rsidRPr="007D780F" w:rsidRDefault="00000000" w:rsidP="00631DDB">
      <w:pPr>
        <w:pStyle w:val="ListParagraph"/>
        <w:numPr>
          <w:ilvl w:val="0"/>
          <w:numId w:val="4"/>
        </w:numPr>
        <w:bidi/>
        <w:spacing w:after="0"/>
        <w:ind w:left="357" w:hanging="357"/>
        <w:rPr>
          <w:rFonts w:ascii="Noto Sans Arabic" w:hAnsi="Noto Sans Arabic" w:cs="Noto Sans Arabic"/>
        </w:rPr>
      </w:pPr>
      <w:r w:rsidRPr="007D780F">
        <w:rPr>
          <w:rFonts w:ascii="Noto Sans Arabic" w:hAnsi="Noto Sans Arabic" w:cs="Noto Sans Arabic"/>
          <w:rtl/>
          <w:lang w:val=""/>
        </w:rPr>
        <w:t xml:space="preserve">سرطان روده یکی از شایع ترین نوع سرطان و کشنده ترین نوع سرطان د استرالیا استه. </w:t>
      </w:r>
    </w:p>
    <w:p w14:paraId="6EC87251" w14:textId="77777777" w:rsidR="00F404FA" w:rsidRPr="007D780F" w:rsidRDefault="00000000" w:rsidP="00631DDB">
      <w:pPr>
        <w:pStyle w:val="ListParagraph"/>
        <w:numPr>
          <w:ilvl w:val="0"/>
          <w:numId w:val="4"/>
        </w:numPr>
        <w:bidi/>
        <w:spacing w:after="0"/>
        <w:ind w:left="357" w:hanging="357"/>
        <w:rPr>
          <w:rStyle w:val="Strong"/>
          <w:rFonts w:ascii="Noto Sans Arabic" w:hAnsi="Noto Sans Arabic" w:cs="Noto Sans Arabic"/>
        </w:rPr>
      </w:pPr>
      <w:r w:rsidRPr="007D780F">
        <w:rPr>
          <w:rFonts w:ascii="Noto Sans Arabic" w:hAnsi="Noto Sans Arabic" w:cs="Noto Sans Arabic"/>
          <w:rtl/>
          <w:lang w:val=""/>
        </w:rPr>
        <w:t xml:space="preserve">سرطان روده می تینه بدون کدم علائم صورت بیگره. </w:t>
      </w:r>
      <w:r w:rsidR="00F446CE" w:rsidRPr="007D780F">
        <w:rPr>
          <w:rStyle w:val="Strong"/>
          <w:rFonts w:ascii="Noto Sans Arabic" w:hAnsi="Noto Sans Arabic" w:cs="Noto Sans Arabic"/>
          <w:rtl/>
          <w:lang w:val=""/>
        </w:rPr>
        <w:t>تست شی می تینه علائم خطر اولیه شی ره پیدا کنه.</w:t>
      </w:r>
    </w:p>
    <w:p w14:paraId="1AD670EF" w14:textId="77777777" w:rsidR="00F404FA" w:rsidRPr="007D780F" w:rsidRDefault="00000000" w:rsidP="00631DDB">
      <w:pPr>
        <w:pStyle w:val="ListParagraph"/>
        <w:numPr>
          <w:ilvl w:val="0"/>
          <w:numId w:val="4"/>
        </w:numPr>
        <w:bidi/>
        <w:spacing w:after="240"/>
        <w:ind w:left="357" w:hanging="357"/>
        <w:rPr>
          <w:rFonts w:ascii="Noto Sans Arabic" w:hAnsi="Noto Sans Arabic" w:cs="Noto Sans Arabic"/>
        </w:rPr>
      </w:pPr>
      <w:r w:rsidRPr="007D780F">
        <w:rPr>
          <w:rFonts w:ascii="Noto Sans Arabic" w:hAnsi="Noto Sans Arabic" w:cs="Noto Sans Arabic"/>
          <w:rtl/>
          <w:lang w:val=""/>
        </w:rPr>
        <w:t>اگه ای مرض زودتر شناسایی شونه، بیشتر از 90 فیصد کیس های سرطان روده موفقانه تداوی موشه.</w:t>
      </w:r>
    </w:p>
    <w:p w14:paraId="2FB73CB1" w14:textId="77777777" w:rsidR="0033388C" w:rsidRPr="007D780F" w:rsidRDefault="00000000" w:rsidP="0033388C">
      <w:pPr>
        <w:pStyle w:val="Box"/>
        <w:bidi/>
        <w:rPr>
          <w:rStyle w:val="Strong"/>
          <w:rFonts w:ascii="Noto Sans Arabic" w:hAnsi="Noto Sans Arabic" w:cs="Noto Sans Arabic"/>
          <w:i/>
          <w:iCs w:val="0"/>
          <w:sz w:val="22"/>
          <w:szCs w:val="20"/>
        </w:rPr>
      </w:pPr>
      <w:r w:rsidRPr="007D780F">
        <w:rPr>
          <w:rStyle w:val="Strong"/>
          <w:rFonts w:ascii="Noto Sans Arabic" w:hAnsi="Noto Sans Arabic" w:cs="Noto Sans Arabic"/>
          <w:i/>
          <w:iCs w:val="0"/>
          <w:sz w:val="22"/>
          <w:szCs w:val="20"/>
          <w:rtl/>
          <w:lang w:val=""/>
        </w:rPr>
        <w:t>لطفاً ای تست ره انجام بیدید - ای تست چابُک، سُتره و آسو استه</w:t>
      </w:r>
    </w:p>
    <w:p w14:paraId="23A03129" w14:textId="77777777" w:rsidR="00E6745B" w:rsidRPr="007D780F" w:rsidRDefault="00000000" w:rsidP="00E6745B">
      <w:pPr>
        <w:pStyle w:val="Box"/>
        <w:bidi/>
        <w:rPr>
          <w:rFonts w:ascii="Noto Sans Arabic" w:hAnsi="Noto Sans Arabic" w:cs="Noto Sans Arabic"/>
          <w:b w:val="0"/>
          <w:bCs/>
          <w:i/>
          <w:iCs w:val="0"/>
          <w:sz w:val="22"/>
          <w:szCs w:val="20"/>
        </w:rPr>
      </w:pPr>
      <w:r w:rsidRPr="007D780F">
        <w:rPr>
          <w:rFonts w:ascii="Noto Sans Arabic" w:hAnsi="Noto Sans Arabic" w:cs="Noto Sans Arabic"/>
          <w:b w:val="0"/>
          <w:bCs/>
          <w:i/>
          <w:iCs w:val="0"/>
          <w:sz w:val="22"/>
          <w:szCs w:val="20"/>
          <w:rtl/>
          <w:lang w:val=""/>
        </w:rPr>
        <w:t>به هر چیزی که نیاز دیرید د داخل ازی بسته خواد بود، به شمول جزئیات طریقه انجام ددون شی.</w:t>
      </w:r>
    </w:p>
    <w:p w14:paraId="3193E767" w14:textId="77777777" w:rsidR="007D780F" w:rsidRPr="00CD2E33" w:rsidRDefault="007D780F" w:rsidP="007D780F">
      <w:pPr>
        <w:pStyle w:val="Box"/>
        <w:spacing w:before="0"/>
        <w:rPr>
          <w:rFonts w:ascii="Noto Sans Arabic" w:hAnsi="Noto Sans Arabic" w:cs="Noto Sans Arabic"/>
        </w:rPr>
      </w:pP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12211863" wp14:editId="0B47109F">
            <wp:extent cx="1400175" cy="1161908"/>
            <wp:effectExtent l="0" t="0" r="0" b="635"/>
            <wp:docPr id="34937336" name="Picture 1" descr="مرحله 3: نمونای خوره بلده ازمو دوباره پست ک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336" name="Picture 1" descr="مرحله 3: نمونای خوره بلده ازمو دوباره پست ک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2" t="1102" r="-1029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1E676F5F" wp14:editId="1252B550">
            <wp:extent cx="1400175" cy="1161908"/>
            <wp:effectExtent l="0" t="0" r="0" b="635"/>
            <wp:docPr id="768447371" name="Picture 1" descr="مرحله 2: نمونای خوره د یک جای خنک نگهداری کید. از گیر شیم یخ نزن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7371" name="Picture 1" descr="مرحله 2: نمونای خوره د یک جای خنک نگهداری کید. از گیر شیم یخ نزنه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r="3228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00FD9152" wp14:editId="1D9488DD">
            <wp:extent cx="1400175" cy="1161908"/>
            <wp:effectExtent l="0" t="0" r="0" b="635"/>
            <wp:docPr id="568744967" name="Picture 1" descr="سه مرحله برای انجام ددون ای معاینه:&#10;مرحله 1: 2 نمونه خیلی ریزه ره از 2 مدفوع جداگانه بیگر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سه مرحله برای انجام ددون ای معاینه:&#10;مرحله 1: 2 نمونه خیلی ریزه ره از 2 مدفوع جداگانه بیگر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3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77FD1" w14:textId="77777777" w:rsidR="0033388C" w:rsidRPr="007D780F" w:rsidRDefault="00000000" w:rsidP="00E6745B">
      <w:pPr>
        <w:pStyle w:val="Box"/>
        <w:spacing w:before="0"/>
        <w:rPr>
          <w:rFonts w:ascii="Noto Sans Arabic" w:hAnsi="Noto Sans Arabic" w:cs="Noto Sans Arabic"/>
        </w:rPr>
      </w:pPr>
      <w:r w:rsidRPr="007D780F">
        <w:rPr>
          <w:rFonts w:ascii="Noto Sans Arabic" w:hAnsi="Noto Sans Arabic" w:cs="Noto Sans Arabic"/>
          <w:noProof/>
        </w:rPr>
        <mc:AlternateContent>
          <mc:Choice Requires="wps">
            <w:drawing>
              <wp:inline distT="0" distB="0" distL="0" distR="0" wp14:anchorId="5D7F78FD" wp14:editId="6E404B01">
                <wp:extent cx="4591050" cy="716507"/>
                <wp:effectExtent l="0" t="0" r="0" b="7620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716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17"/>
                              <w:gridCol w:w="2199"/>
                              <w:gridCol w:w="2314"/>
                            </w:tblGrid>
                            <w:tr w:rsidR="00917A59" w14:paraId="6E9D83EE" w14:textId="77777777" w:rsidTr="007D780F">
                              <w:tc>
                                <w:tcPr>
                                  <w:tcW w:w="1879" w:type="pct"/>
                                </w:tcPr>
                                <w:p w14:paraId="14FA0D6D" w14:textId="7CF9BAE7" w:rsidR="00E6745B" w:rsidRPr="007D780F" w:rsidRDefault="00000000" w:rsidP="007D780F">
                                  <w:pPr>
                                    <w:bidi/>
                                    <w:spacing w:line="144" w:lineRule="auto"/>
                                    <w:ind w:left="284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7D780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2 نمونه خیلی ریزه ره از </w:t>
                                  </w:r>
                                  <w:r w:rsidR="00D877AD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lang w:val=""/>
                                    </w:rPr>
                                    <w:br/>
                                  </w:r>
                                  <w:r w:rsidRPr="007D780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2 مدفوع جداگانه بیگرید.</w:t>
                                  </w:r>
                                </w:p>
                              </w:tc>
                              <w:tc>
                                <w:tcPr>
                                  <w:tcW w:w="1521" w:type="pct"/>
                                </w:tcPr>
                                <w:p w14:paraId="57E1BE8D" w14:textId="5FFCB6B2" w:rsidR="00E6745B" w:rsidRPr="007D780F" w:rsidRDefault="00000000" w:rsidP="007D780F">
                                  <w:pPr>
                                    <w:bidi/>
                                    <w:spacing w:line="144" w:lineRule="auto"/>
                                    <w:ind w:left="25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7D780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نمونای خوره د یک </w:t>
                                  </w:r>
                                  <w:r w:rsidR="00D877AD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lang w:val=""/>
                                    </w:rPr>
                                    <w:br/>
                                  </w:r>
                                  <w:r w:rsidRPr="007D780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جای خنک نگهداری </w:t>
                                  </w:r>
                                  <w:r w:rsidR="00D877AD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lang w:val=""/>
                                    </w:rPr>
                                    <w:br/>
                                  </w:r>
                                  <w:r w:rsidRPr="007D780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کید. از گیر شیم یخ نزنه.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0A580AA8" w14:textId="77777777" w:rsidR="00E6745B" w:rsidRPr="007D780F" w:rsidRDefault="00000000" w:rsidP="007D780F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7D780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نمونای خوره بلده ازمو دوباره پست کید.</w:t>
                                  </w:r>
                                </w:p>
                              </w:tc>
                            </w:tr>
                          </w:tbl>
                          <w:p w14:paraId="2BDB2471" w14:textId="77777777" w:rsidR="00E6745B" w:rsidRDefault="00E6745B" w:rsidP="002846CA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5D7F78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61.5pt;height:5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" stroked="f">
                <v:textbox>
                  <w:txbxContent>
                    <w:tbl>
                      <w:tblPr>
                        <w:tblStyle w:val="TableGrid"/>
                        <w:bidiVisual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17"/>
                        <w:gridCol w:w="2199"/>
                        <w:gridCol w:w="2314"/>
                      </w:tblGrid>
                      <w:tr w:rsidR="00917A59" w14:paraId="6E9D83EE" w14:textId="77777777" w:rsidTr="007D780F">
                        <w:tc>
                          <w:tcPr>
                            <w:tcW w:w="1879" w:type="pct"/>
                          </w:tcPr>
                          <w:p w14:paraId="14FA0D6D" w14:textId="7CF9BAE7" w:rsidR="00E6745B" w:rsidRPr="007D780F" w:rsidRDefault="00000000" w:rsidP="007D780F">
                            <w:pPr>
                              <w:bidi/>
                              <w:spacing w:line="144" w:lineRule="auto"/>
                              <w:ind w:left="284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7D780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2 نمونه خیلی ریزه ره از </w:t>
                            </w:r>
                            <w:r w:rsidR="00D877AD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lang w:val=""/>
                              </w:rPr>
                              <w:br/>
                            </w:r>
                            <w:r w:rsidRPr="007D780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2 مدفوع جداگانه بیگرید.</w:t>
                            </w:r>
                          </w:p>
                        </w:tc>
                        <w:tc>
                          <w:tcPr>
                            <w:tcW w:w="1521" w:type="pct"/>
                          </w:tcPr>
                          <w:p w14:paraId="57E1BE8D" w14:textId="5FFCB6B2" w:rsidR="00E6745B" w:rsidRPr="007D780F" w:rsidRDefault="00000000" w:rsidP="007D780F">
                            <w:pPr>
                              <w:bidi/>
                              <w:spacing w:line="144" w:lineRule="auto"/>
                              <w:ind w:left="25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7D780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نمونای خوره د یک </w:t>
                            </w:r>
                            <w:r w:rsidR="00D877AD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lang w:val=""/>
                              </w:rPr>
                              <w:br/>
                            </w:r>
                            <w:r w:rsidRPr="007D780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جای خنک نگهداری </w:t>
                            </w:r>
                            <w:r w:rsidR="00D877AD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lang w:val=""/>
                              </w:rPr>
                              <w:br/>
                            </w:r>
                            <w:r w:rsidRPr="007D780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کید. از گیر شیم یخ نزنه.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0A580AA8" w14:textId="77777777" w:rsidR="00E6745B" w:rsidRPr="007D780F" w:rsidRDefault="00000000" w:rsidP="007D780F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7D780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نمونای خوره بلده ازمو دوباره پست کید.</w:t>
                            </w:r>
                          </w:p>
                        </w:tc>
                      </w:tr>
                    </w:tbl>
                    <w:p w14:paraId="2BDB2471" w14:textId="77777777" w:rsidR="00E6745B" w:rsidRDefault="00E6745B" w:rsidP="002846CA"/>
                  </w:txbxContent>
                </v:textbox>
                <w10:anchorlock/>
              </v:shape>
            </w:pict>
          </mc:Fallback>
        </mc:AlternateContent>
      </w:r>
    </w:p>
    <w:p w14:paraId="5A7331CF" w14:textId="0339E8A6" w:rsidR="00EA3BB5" w:rsidRPr="007D780F" w:rsidRDefault="00000000" w:rsidP="00D877AD">
      <w:pPr>
        <w:pStyle w:val="BodyText"/>
        <w:bidi/>
        <w:spacing w:before="240" w:after="0"/>
        <w:rPr>
          <w:rFonts w:ascii="Noto Sans Arabic" w:hAnsi="Noto Sans Arabic" w:cs="Noto Sans Arabic"/>
        </w:rPr>
      </w:pPr>
      <w:r w:rsidRPr="007D780F">
        <w:rPr>
          <w:rFonts w:ascii="Noto Sans Arabic" w:hAnsi="Noto Sans Arabic" w:cs="Noto Sans Arabic"/>
          <w:rtl/>
          <w:lang w:val=""/>
        </w:rPr>
        <w:t xml:space="preserve">بلده اصلاح کیدون جزئیات خو، به تاخیر اندختون تست خو، یا خارج شدو از برنامه، </w:t>
      </w:r>
      <w:r w:rsidR="00D877AD">
        <w:rPr>
          <w:rFonts w:ascii="Noto Sans Arabic" w:hAnsi="Noto Sans Arabic" w:cs="Noto Sans Arabic"/>
          <w:lang w:val=""/>
        </w:rPr>
        <w:br/>
      </w:r>
      <w:r w:rsidRPr="007D780F">
        <w:rPr>
          <w:rFonts w:ascii="Noto Sans Arabic" w:hAnsi="Noto Sans Arabic" w:cs="Noto Sans Arabic"/>
          <w:rtl/>
          <w:lang w:val=""/>
        </w:rPr>
        <w:t xml:space="preserve">به </w:t>
      </w:r>
      <w:hyperlink r:id="rId13" w:history="1">
        <w:r w:rsidR="00D877AD" w:rsidRPr="00D877AD">
          <w:rPr>
            <w:rStyle w:val="Hyperlink"/>
            <w:rFonts w:ascii="Noto Sans Arabic" w:hAnsi="Noto Sans Arabic" w:cs="Noto Sans Arabic"/>
            <w:rtl/>
            <w:lang w:val=""/>
          </w:rPr>
          <w:t>www.ncsr.gov.au/manage-participation</w:t>
        </w:r>
      </w:hyperlink>
      <w:r w:rsidR="00D877AD" w:rsidRPr="00D877AD">
        <w:rPr>
          <w:rFonts w:ascii="Noto Sans Arabic" w:hAnsi="Noto Sans Arabic" w:cs="Noto Sans Arabic"/>
          <w:rtl/>
          <w:lang w:val=""/>
        </w:rPr>
        <w:t xml:space="preserve"> مراجعه کید</w:t>
      </w:r>
    </w:p>
    <w:p w14:paraId="104AC511" w14:textId="6C3FDAE1" w:rsidR="00747525" w:rsidRPr="007D780F" w:rsidRDefault="007D780F" w:rsidP="007D780F">
      <w:pPr>
        <w:bidi/>
        <w:rPr>
          <w:rStyle w:val="Strong"/>
          <w:rFonts w:ascii="Noto Sans Arabic" w:hAnsi="Noto Sans Arabic" w:cs="Noto Sans Arabic"/>
          <w:sz w:val="20"/>
          <w:szCs w:val="20"/>
        </w:rPr>
      </w:pPr>
      <w:r w:rsidRPr="007D780F">
        <w:rPr>
          <w:rStyle w:val="Strong"/>
          <w:rFonts w:ascii="Noto Sans Arabic" w:hAnsi="Noto Sans Arabic" w:cs="Noto Sans Arabic"/>
          <w:noProof/>
        </w:rPr>
        <w:drawing>
          <wp:anchor distT="0" distB="0" distL="114300" distR="114300" simplePos="0" relativeHeight="251657216" behindDoc="0" locked="0" layoutInCell="1" allowOverlap="1" wp14:anchorId="13E0336A" wp14:editId="30DED711">
            <wp:simplePos x="0" y="0"/>
            <wp:positionH relativeFrom="margin">
              <wp:posOffset>5181600</wp:posOffset>
            </wp:positionH>
            <wp:positionV relativeFrom="paragraph">
              <wp:posOffset>185420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80F">
        <w:rPr>
          <w:rStyle w:val="Strong"/>
          <w:rFonts w:ascii="Noto Sans Arabic" w:hAnsi="Noto Sans Arabic" w:cs="Noto Sans Arabic"/>
          <w:sz w:val="20"/>
          <w:szCs w:val="20"/>
          <w:rtl/>
          <w:lang w:val=""/>
        </w:rPr>
        <w:t>بلده کسب مالومات بیشتر د باره معاینه سرطان روده</w:t>
      </w:r>
    </w:p>
    <w:p w14:paraId="1F76E21D" w14:textId="31D4292F" w:rsidR="00720574" w:rsidRPr="007D780F" w:rsidRDefault="00000000" w:rsidP="007D780F">
      <w:pPr>
        <w:bidi/>
        <w:rPr>
          <w:rFonts w:ascii="Noto Sans Arabic" w:hAnsi="Noto Sans Arabic" w:cs="Noto Sans Arabic"/>
          <w:sz w:val="20"/>
          <w:szCs w:val="20"/>
        </w:rPr>
      </w:pPr>
      <w:r w:rsidRPr="007D780F">
        <w:rPr>
          <w:rFonts w:ascii="Noto Sans Arabic" w:hAnsi="Noto Sans Arabic" w:cs="Noto Sans Arabic"/>
          <w:sz w:val="20"/>
          <w:szCs w:val="20"/>
          <w:rtl/>
          <w:lang w:val=""/>
        </w:rPr>
        <w:t xml:space="preserve">کد QR ره اسکن کید تا شیموره به وبسایت </w:t>
      </w:r>
      <w:hyperlink r:id="rId15" w:history="1">
        <w:r w:rsidR="00747525" w:rsidRPr="00D877AD">
          <w:rPr>
            <w:rStyle w:val="Hyperlink"/>
            <w:rFonts w:ascii="Noto Sans Arabic" w:hAnsi="Noto Sans Arabic" w:cs="Noto Sans Arabic"/>
            <w:sz w:val="20"/>
            <w:szCs w:val="20"/>
            <w:rtl/>
            <w:lang w:val=""/>
          </w:rPr>
          <w:t>www.health.gov.au/nbcsp</w:t>
        </w:r>
      </w:hyperlink>
      <w:r w:rsidRPr="007D780F">
        <w:rPr>
          <w:rFonts w:ascii="Noto Sans Arabic" w:hAnsi="Noto Sans Arabic" w:cs="Noto Sans Arabic"/>
          <w:sz w:val="20"/>
          <w:szCs w:val="20"/>
          <w:rtl/>
          <w:lang w:val=""/>
        </w:rPr>
        <w:t xml:space="preserve"> بوبره</w:t>
      </w:r>
    </w:p>
    <w:p w14:paraId="2ECD2A35" w14:textId="11D32BF0" w:rsidR="00747525" w:rsidRPr="007D780F" w:rsidRDefault="00000000" w:rsidP="007D780F">
      <w:pPr>
        <w:pStyle w:val="ListBullet2"/>
        <w:numPr>
          <w:ilvl w:val="0"/>
          <w:numId w:val="0"/>
        </w:numPr>
        <w:bidi/>
        <w:rPr>
          <w:rFonts w:ascii="Noto Sans Arabic" w:hAnsi="Noto Sans Arabic" w:cs="Noto Sans Arabic"/>
          <w:sz w:val="20"/>
          <w:szCs w:val="20"/>
        </w:rPr>
      </w:pPr>
      <w:r w:rsidRPr="007D780F">
        <w:rPr>
          <w:rFonts w:ascii="Noto Sans Arabic" w:hAnsi="Noto Sans Arabic" w:cs="Noto Sans Arabic"/>
          <w:sz w:val="20"/>
          <w:szCs w:val="20"/>
          <w:rtl/>
          <w:lang w:val=""/>
        </w:rPr>
        <w:t xml:space="preserve">از بخش ثبت ملی معاینه سرطان د نشانی </w:t>
      </w:r>
      <w:hyperlink r:id="rId16" w:history="1">
        <w:r w:rsidR="00262570" w:rsidRPr="007D780F">
          <w:rPr>
            <w:rStyle w:val="Hyperlink"/>
            <w:rFonts w:ascii="Noto Sans Arabic" w:hAnsi="Noto Sans Arabic" w:cs="Noto Sans Arabic"/>
            <w:sz w:val="20"/>
            <w:szCs w:val="20"/>
            <w:rtl/>
            <w:lang w:val=""/>
          </w:rPr>
          <w:t>www.ncsr.gov.au</w:t>
        </w:r>
      </w:hyperlink>
      <w:r w:rsidRPr="007D780F">
        <w:rPr>
          <w:rFonts w:ascii="Noto Sans Arabic" w:hAnsi="Noto Sans Arabic" w:cs="Noto Sans Arabic"/>
          <w:sz w:val="20"/>
          <w:szCs w:val="20"/>
          <w:rtl/>
          <w:lang w:val=""/>
        </w:rPr>
        <w:t xml:space="preserve"> بازدید کید یا </w:t>
      </w:r>
      <w:r w:rsidR="00FF7C51">
        <w:rPr>
          <w:rFonts w:ascii="Noto Sans Arabic" w:hAnsi="Noto Sans Arabic" w:cs="Noto Sans Arabic"/>
          <w:sz w:val="20"/>
          <w:szCs w:val="20"/>
          <w:lang w:val=""/>
        </w:rPr>
        <w:br/>
      </w:r>
      <w:r w:rsidRPr="007D780F">
        <w:rPr>
          <w:rFonts w:ascii="Noto Sans Arabic" w:hAnsi="Noto Sans Arabic" w:cs="Noto Sans Arabic"/>
          <w:sz w:val="20"/>
          <w:szCs w:val="20"/>
          <w:rtl/>
          <w:lang w:val=""/>
        </w:rPr>
        <w:t xml:space="preserve">د شماره </w:t>
      </w:r>
      <w:dir w:val="ltr">
        <w:r w:rsidR="00A55878">
          <w:rPr>
            <w:rFonts w:ascii="Noto Sans Arabic" w:hAnsi="Noto Sans Arabic" w:cs="Noto Sans Arabic"/>
            <w:sz w:val="20"/>
            <w:szCs w:val="20"/>
            <w:lang w:val=""/>
          </w:rPr>
          <w:t>1800 627 701</w:t>
        </w:r>
        <w:r w:rsidRPr="007D780F">
          <w:rPr>
            <w:rFonts w:ascii="Noto Sans Arabic" w:hAnsi="Noto Sans Arabic" w:cs="Noto Sans Arabic" w:hint="cs"/>
            <w:sz w:val="20"/>
            <w:szCs w:val="20"/>
            <w:rtl/>
            <w:lang w:val=""/>
          </w:rPr>
          <w:t>‬</w:t>
        </w:r>
        <w:r w:rsidRPr="007D780F">
          <w:rPr>
            <w:rFonts w:ascii="Noto Sans Arabic" w:hAnsi="Noto Sans Arabic" w:cs="Noto Sans Arabic"/>
            <w:sz w:val="20"/>
            <w:szCs w:val="20"/>
            <w:rtl/>
            <w:lang w:val=""/>
          </w:rPr>
          <w:t xml:space="preserve"> </w:t>
        </w:r>
        <w:r w:rsidRPr="007D780F">
          <w:rPr>
            <w:rFonts w:ascii="Noto Sans Arabic" w:hAnsi="Noto Sans Arabic" w:cs="Noto Sans Arabic" w:hint="cs"/>
            <w:sz w:val="20"/>
            <w:szCs w:val="20"/>
            <w:rtl/>
            <w:lang w:val=""/>
          </w:rPr>
          <w:t>تماس</w:t>
        </w:r>
        <w:r w:rsidRPr="007D780F">
          <w:rPr>
            <w:rFonts w:ascii="Noto Sans Arabic" w:hAnsi="Noto Sans Arabic" w:cs="Noto Sans Arabic"/>
            <w:sz w:val="20"/>
            <w:szCs w:val="20"/>
            <w:rtl/>
            <w:lang w:val=""/>
          </w:rPr>
          <w:t xml:space="preserve"> </w:t>
        </w:r>
        <w:r w:rsidRPr="007D780F">
          <w:rPr>
            <w:rFonts w:ascii="Noto Sans Arabic" w:hAnsi="Noto Sans Arabic" w:cs="Noto Sans Arabic" w:hint="cs"/>
            <w:sz w:val="20"/>
            <w:szCs w:val="20"/>
            <w:rtl/>
            <w:lang w:val=""/>
          </w:rPr>
          <w:t>بیگرید</w:t>
        </w:r>
        <w:r w:rsidRPr="007D780F">
          <w:rPr>
            <w:rFonts w:ascii="Noto Sans Arabic" w:hAnsi="Noto Sans Arabic" w:cs="Noto Sans Arabic"/>
            <w:sz w:val="20"/>
            <w:szCs w:val="20"/>
          </w:rP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 w:rsidR="00573C4D">
          <w:t>.</w:t>
        </w:r>
        <w:r>
          <w:t>‬</w:t>
        </w:r>
        <w:r>
          <w:t>‬</w:t>
        </w:r>
        <w:r>
          <w:t>‬</w:t>
        </w:r>
      </w:dir>
    </w:p>
    <w:p w14:paraId="0FD90B86" w14:textId="77777777" w:rsidR="00F404FA" w:rsidRPr="001F5FED" w:rsidRDefault="00000000" w:rsidP="007D780F">
      <w:pPr>
        <w:bidi/>
        <w:rPr>
          <w:rFonts w:ascii="Noto Sans Arabic" w:hAnsi="Noto Sans Arabic" w:cs="Noto Sans Arabic"/>
          <w:sz w:val="18"/>
          <w:szCs w:val="18"/>
        </w:rPr>
      </w:pPr>
      <w:r w:rsidRPr="001F5FED">
        <w:rPr>
          <w:rFonts w:ascii="Noto Sans Arabic" w:hAnsi="Noto Sans Arabic" w:cs="Noto Sans Arabic"/>
          <w:sz w:val="18"/>
          <w:szCs w:val="18"/>
          <w:rtl/>
          <w:lang w:val=""/>
        </w:rPr>
        <w:t xml:space="preserve">طریقه ای که مو از مالومات شخصی شیم استفاده مونیم: </w:t>
      </w:r>
      <w:hyperlink r:id="rId17" w:history="1">
        <w:r w:rsidR="00F404FA" w:rsidRPr="001F5FED">
          <w:rPr>
            <w:rStyle w:val="Hyperlink"/>
            <w:rFonts w:ascii="Noto Sans Arabic" w:hAnsi="Noto Sans Arabic" w:cs="Noto Sans Arabic"/>
            <w:sz w:val="18"/>
            <w:szCs w:val="18"/>
            <w:rtl/>
            <w:lang w:val=""/>
          </w:rPr>
          <w:t>www.ncsr.gov.au/privacy</w:t>
        </w:r>
      </w:hyperlink>
    </w:p>
    <w:sectPr w:rsidR="00F404FA" w:rsidRPr="001F5FED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C2CE6" w14:textId="77777777" w:rsidR="007D60FC" w:rsidRDefault="007D60FC">
      <w:r>
        <w:separator/>
      </w:r>
    </w:p>
  </w:endnote>
  <w:endnote w:type="continuationSeparator" w:id="0">
    <w:p w14:paraId="488F86C4" w14:textId="77777777" w:rsidR="007D60FC" w:rsidRDefault="007D6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50F61B-9883-4F35-AE9D-7606ADF6091C}"/>
    <w:embedBold r:id="rId2" w:fontKey="{7E3E5D75-6199-481C-A554-F9C582892904}"/>
    <w:embedItalic r:id="rId3" w:fontKey="{A9930841-C068-4994-A6EC-E8C3D3EDD3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Arabic">
    <w:altName w:val="Arial"/>
    <w:charset w:val="00"/>
    <w:family w:val="auto"/>
    <w:pitch w:val="variable"/>
    <w:sig w:usb0="A000206F" w:usb1="8200204A" w:usb2="00000008" w:usb3="00000000" w:csb0="000000D3" w:csb1="00000000"/>
    <w:embedRegular r:id="rId4" w:fontKey="{46DC232D-783A-4711-A06D-2EC9B7FCB1CF}"/>
    <w:embedBold r:id="rId5" w:fontKey="{B041EB3F-6124-48B1-B1F0-0757FAF01ABE}"/>
    <w:embedItalic r:id="rId6" w:fontKey="{93127B8B-8681-41B6-A06A-FDEDB6F4FC3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C2BE3D44-83FA-43AE-90FD-AB90AEFE02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48FC387-F012-45CC-A250-56A93D1587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EC96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DE102F4" wp14:editId="4C3B2C5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F61097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E102F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3DF61097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55C7B" w14:textId="667385E6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BAE33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772800E" wp14:editId="1EA7587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830EB8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72800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A830EB8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00E8C" w14:textId="77777777" w:rsidR="007D60FC" w:rsidRDefault="007D60FC">
      <w:r>
        <w:separator/>
      </w:r>
    </w:p>
  </w:footnote>
  <w:footnote w:type="continuationSeparator" w:id="0">
    <w:p w14:paraId="6AD41E1C" w14:textId="77777777" w:rsidR="007D60FC" w:rsidRDefault="007D6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0D8D2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44CF26F" wp14:editId="16FD2E3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E48EBB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4CF26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7BE48EBB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B8300" w14:textId="48364EA2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BF881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3782EF4B" wp14:editId="3522E9D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74E198" w14:textId="77777777" w:rsidR="00AB098C" w:rsidRPr="00AB098C" w:rsidRDefault="00000000" w:rsidP="00AB098C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82EF4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3474E198" w14:textId="77777777" w:rsidR="00AB098C" w:rsidRPr="00AB098C" w:rsidRDefault="00000000" w:rsidP="00AB098C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49BC61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90AA6F58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DD92B3A6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57A4BC10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60F87A44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19649384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D21297AC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4E9AD8BE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75BC5072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7DAA713C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B6CE70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BC4B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5EC0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40D3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E829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EAD4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909B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327C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30C7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B8809D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6E4E4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39293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6081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DC01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DE0D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2D00D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2477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A5409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17F44F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649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4E35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6E05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EE3B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5260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7E63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1A01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523E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EDC41F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D52A0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82A49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3EF2D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2848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294B5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07EE32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A8FB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CE653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72D2A"/>
    <w:rsid w:val="000B7AE5"/>
    <w:rsid w:val="000C3058"/>
    <w:rsid w:val="000E6E79"/>
    <w:rsid w:val="00107F2A"/>
    <w:rsid w:val="00112D2E"/>
    <w:rsid w:val="00117466"/>
    <w:rsid w:val="00135003"/>
    <w:rsid w:val="00135503"/>
    <w:rsid w:val="001509BE"/>
    <w:rsid w:val="0017032C"/>
    <w:rsid w:val="001746D4"/>
    <w:rsid w:val="00180E44"/>
    <w:rsid w:val="00185DCF"/>
    <w:rsid w:val="00190CD1"/>
    <w:rsid w:val="001C3A59"/>
    <w:rsid w:val="001C7D4B"/>
    <w:rsid w:val="001D18DC"/>
    <w:rsid w:val="001E0529"/>
    <w:rsid w:val="001E7CBC"/>
    <w:rsid w:val="001E7E05"/>
    <w:rsid w:val="001F5FED"/>
    <w:rsid w:val="001F73F5"/>
    <w:rsid w:val="001F7708"/>
    <w:rsid w:val="001F78C4"/>
    <w:rsid w:val="0022541A"/>
    <w:rsid w:val="0023041B"/>
    <w:rsid w:val="0023325D"/>
    <w:rsid w:val="00253A99"/>
    <w:rsid w:val="00257C96"/>
    <w:rsid w:val="00262570"/>
    <w:rsid w:val="002643C7"/>
    <w:rsid w:val="002746CA"/>
    <w:rsid w:val="002846CA"/>
    <w:rsid w:val="00287A04"/>
    <w:rsid w:val="00295CA6"/>
    <w:rsid w:val="002A5E4B"/>
    <w:rsid w:val="002F27EC"/>
    <w:rsid w:val="002F73A3"/>
    <w:rsid w:val="00303E73"/>
    <w:rsid w:val="00322C2A"/>
    <w:rsid w:val="00322C3F"/>
    <w:rsid w:val="0033388C"/>
    <w:rsid w:val="00342A44"/>
    <w:rsid w:val="00352795"/>
    <w:rsid w:val="00355A91"/>
    <w:rsid w:val="00396A30"/>
    <w:rsid w:val="003A34F8"/>
    <w:rsid w:val="003B0FBC"/>
    <w:rsid w:val="003C3B87"/>
    <w:rsid w:val="00403326"/>
    <w:rsid w:val="004165EE"/>
    <w:rsid w:val="004263F7"/>
    <w:rsid w:val="004336B7"/>
    <w:rsid w:val="00451F08"/>
    <w:rsid w:val="00502BF0"/>
    <w:rsid w:val="00516914"/>
    <w:rsid w:val="00523D80"/>
    <w:rsid w:val="00524ECF"/>
    <w:rsid w:val="005707ED"/>
    <w:rsid w:val="00571CA6"/>
    <w:rsid w:val="00573C4D"/>
    <w:rsid w:val="005B1993"/>
    <w:rsid w:val="005C3AF4"/>
    <w:rsid w:val="005D5497"/>
    <w:rsid w:val="005E53F4"/>
    <w:rsid w:val="005F7B22"/>
    <w:rsid w:val="00600B52"/>
    <w:rsid w:val="00631DDB"/>
    <w:rsid w:val="00642177"/>
    <w:rsid w:val="006432B3"/>
    <w:rsid w:val="00644204"/>
    <w:rsid w:val="0066384F"/>
    <w:rsid w:val="00670691"/>
    <w:rsid w:val="006B2244"/>
    <w:rsid w:val="006D583C"/>
    <w:rsid w:val="006F0816"/>
    <w:rsid w:val="006F1B59"/>
    <w:rsid w:val="0070206B"/>
    <w:rsid w:val="0071634B"/>
    <w:rsid w:val="00720574"/>
    <w:rsid w:val="007271A2"/>
    <w:rsid w:val="00733B77"/>
    <w:rsid w:val="007421C8"/>
    <w:rsid w:val="00747525"/>
    <w:rsid w:val="00757B75"/>
    <w:rsid w:val="007640CB"/>
    <w:rsid w:val="00771C9C"/>
    <w:rsid w:val="00791EB6"/>
    <w:rsid w:val="007A701A"/>
    <w:rsid w:val="007B62C3"/>
    <w:rsid w:val="007D60FC"/>
    <w:rsid w:val="007D780F"/>
    <w:rsid w:val="007E64D8"/>
    <w:rsid w:val="007E65F1"/>
    <w:rsid w:val="008104EE"/>
    <w:rsid w:val="00836DC3"/>
    <w:rsid w:val="00856489"/>
    <w:rsid w:val="008719A5"/>
    <w:rsid w:val="00884620"/>
    <w:rsid w:val="008A4080"/>
    <w:rsid w:val="008E4D6E"/>
    <w:rsid w:val="008E7134"/>
    <w:rsid w:val="009030D7"/>
    <w:rsid w:val="0091015B"/>
    <w:rsid w:val="009135A3"/>
    <w:rsid w:val="00917A59"/>
    <w:rsid w:val="009208E0"/>
    <w:rsid w:val="009279CB"/>
    <w:rsid w:val="009367D6"/>
    <w:rsid w:val="009420F3"/>
    <w:rsid w:val="009461CB"/>
    <w:rsid w:val="009571A0"/>
    <w:rsid w:val="0097685D"/>
    <w:rsid w:val="00985078"/>
    <w:rsid w:val="009B7BD4"/>
    <w:rsid w:val="009D3D70"/>
    <w:rsid w:val="009F313E"/>
    <w:rsid w:val="00A51CF4"/>
    <w:rsid w:val="00A550B7"/>
    <w:rsid w:val="00A55878"/>
    <w:rsid w:val="00A601EB"/>
    <w:rsid w:val="00AA4DBE"/>
    <w:rsid w:val="00AB098C"/>
    <w:rsid w:val="00AD28B7"/>
    <w:rsid w:val="00AD621F"/>
    <w:rsid w:val="00AF4D5B"/>
    <w:rsid w:val="00B025B7"/>
    <w:rsid w:val="00B02B4F"/>
    <w:rsid w:val="00B368DB"/>
    <w:rsid w:val="00B4515E"/>
    <w:rsid w:val="00B73F28"/>
    <w:rsid w:val="00BA3AC7"/>
    <w:rsid w:val="00BA43AB"/>
    <w:rsid w:val="00BC2C07"/>
    <w:rsid w:val="00BE46A6"/>
    <w:rsid w:val="00C1205A"/>
    <w:rsid w:val="00C25AFB"/>
    <w:rsid w:val="00C36D04"/>
    <w:rsid w:val="00C76AFB"/>
    <w:rsid w:val="00CA2C4C"/>
    <w:rsid w:val="00CA4C10"/>
    <w:rsid w:val="00CF49C2"/>
    <w:rsid w:val="00D33472"/>
    <w:rsid w:val="00D57EC9"/>
    <w:rsid w:val="00D6211E"/>
    <w:rsid w:val="00D877AD"/>
    <w:rsid w:val="00DB0194"/>
    <w:rsid w:val="00DB04DE"/>
    <w:rsid w:val="00DC07BA"/>
    <w:rsid w:val="00DC62DF"/>
    <w:rsid w:val="00E25A59"/>
    <w:rsid w:val="00E535D5"/>
    <w:rsid w:val="00E6745B"/>
    <w:rsid w:val="00E72670"/>
    <w:rsid w:val="00EA3BB5"/>
    <w:rsid w:val="00EC0102"/>
    <w:rsid w:val="00EC751A"/>
    <w:rsid w:val="00F04D6B"/>
    <w:rsid w:val="00F404FA"/>
    <w:rsid w:val="00F446CE"/>
    <w:rsid w:val="00F71B4D"/>
    <w:rsid w:val="00FA1F3E"/>
    <w:rsid w:val="00FA6A8B"/>
    <w:rsid w:val="00FB4036"/>
    <w:rsid w:val="00FC3154"/>
    <w:rsid w:val="00FD241D"/>
    <w:rsid w:val="00FE0D49"/>
    <w:rsid w:val="00FF7C51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30652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98DD2931-DD26-445B-B556-3978B7DD1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برنامه ملی معاینه سرطان روده - پیش ‌دعوت‌ نامه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2026-05-27T04:53:00Z</dcterms:created>
  <dcterms:modified xsi:type="dcterms:W3CDTF">2026-05-27T04:53:00Z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