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407448DF" w:rsidR="00D560DC" w:rsidRDefault="008422D7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There’s more to Medicare – poster</w:t>
          </w:r>
        </w:sdtContent>
      </w:sdt>
    </w:p>
    <w:p w14:paraId="666D0D33" w14:textId="38A7EAD8" w:rsidR="00C30BD5" w:rsidRDefault="00A06FB9" w:rsidP="00A06FB9">
      <w:r w:rsidRPr="00A06FB9">
        <w:t>We’re making Medicare stronger so that more Australians have better access to affordable healthcare, urgent care and mental health services.</w:t>
      </w:r>
    </w:p>
    <w:p w14:paraId="7602D695" w14:textId="17379672" w:rsidR="00CB2758" w:rsidRDefault="00A06FB9" w:rsidP="00A06FB9">
      <w:r>
        <w:t xml:space="preserve">Find out what Medicare can do for you at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8AD5" w14:textId="77777777" w:rsidR="00CD50A6" w:rsidRDefault="00CD50A6" w:rsidP="00D560DC">
      <w:pPr>
        <w:spacing w:before="0" w:after="0" w:line="240" w:lineRule="auto"/>
      </w:pPr>
      <w:r>
        <w:separator/>
      </w:r>
    </w:p>
  </w:endnote>
  <w:endnote w:type="continuationSeparator" w:id="0">
    <w:p w14:paraId="4F71B85A" w14:textId="77777777" w:rsidR="00CD50A6" w:rsidRDefault="00CD50A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qgACZ5gAAABQBAAAPAAAAZHJzL2Rvd25yZXYueG1sTE9BTsMwELwj8QdrkbhROxFNShqn&#10;qgoI0QuiLaq4ufESR8R2FLtt+D3bE1xWM9rZmZ1yMdqOnXAIrXcSkokAhq72unWNhN32+W4GLETl&#10;tOq8Qwk/GGBRXV+VqtD+7N7xtIkNIxMXCiXBxNgXnIfaoFVh4nt0tPvyg1WR6NBwPagzmduOp0Jk&#10;3KrWUYJRPa4M1t+bo6Xc1T41TyJZ6+zNfLws81ej959S3t6Mj3MayzmwiGP8u4BLB/ofKnrs4I9O&#10;B9YRF6nISEtoOr1PgF00yYPIgR0IZWk+A16V/H+Z6hc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qgACZ5gAAABQBAAAPAAAAAAAAAAAAAAAAAGsEAABkcnMvZG93bnJldi54bWxQSwUG&#10;AAAAAAQABADzAAAAfg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00A926B" w:rsidR="0039793D" w:rsidRPr="0039793D" w:rsidRDefault="008422D7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There’s more to Medicare – poster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IcRdkLlAAAAFAEAAA8AAABkcnMvZG93bnJldi54bWxMT8tOwzAQvCPxD9Yi&#10;caN2Ag0ljVNVBYTKBdEWVdzc2MQR8TqK3Tb8PZsTXFYz+5qZYjG4lp1MHxqPEpKJAGaw8rrBWsJu&#10;+3wzAxaiQq1aj0bCjwmwKC8vCpVrf8Z3c9rEmtETDLmSYGPscs5DZY1TYeI7gzT78r1TkWhfc92r&#10;Mz13LU+FyLhTDZKCVZ1ZWVN9b46OdFf71D6J5FVnb/bjZXm/tnr/KeX11fA4p7KcA4tmiH8XMGYg&#10;/1CSsYM/og6sJS7SJKFdQtPp3S2wcSd5GHsHQlk6E8DLgv8PU/4C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hxF2Qu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2A8D9FB" w:rsidR="00D560DC" w:rsidRPr="00C70717" w:rsidRDefault="008422D7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There’s more to Medicare – poster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E678" w14:textId="77777777" w:rsidR="00CD50A6" w:rsidRDefault="00CD50A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2B9155" w14:textId="77777777" w:rsidR="00CD50A6" w:rsidRDefault="00CD50A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644CE"/>
    <w:rsid w:val="002A77A4"/>
    <w:rsid w:val="002B5E7A"/>
    <w:rsid w:val="002C26E8"/>
    <w:rsid w:val="002D27AE"/>
    <w:rsid w:val="00327C82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36A9C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22D7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44CE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 – poster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There’s more to Medicare – poster</dc:title>
  <dc:subject>Stronger Medicare</dc:subject>
  <dc:creator>Australian Government Department of Health and Aged care</dc:creator>
  <cp:keywords>Medicare; Medicare benefits</cp:keywords>
  <dc:description/>
  <dcterms:created xsi:type="dcterms:W3CDTF">2024-11-08T00:03:00Z</dcterms:created>
  <dcterms:modified xsi:type="dcterms:W3CDTF">2024-11-08T05:18:00Z</dcterms:modified>
  <cp:category/>
</cp:coreProperties>
</file>