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9406"/>
      </w:tblGrid>
      <w:tr w:rsidR="00A571AC" w14:paraId="5D7526FC" w14:textId="77777777" w:rsidTr="00A571AC">
        <w:tc>
          <w:tcPr>
            <w:tcW w:w="5000" w:type="pct"/>
            <w:shd w:val="clear" w:color="auto" w:fill="auto"/>
          </w:tcPr>
          <w:p w14:paraId="37BCB4E9" w14:textId="54DDCF44" w:rsidR="00A571AC" w:rsidRPr="00A571AC" w:rsidRDefault="00A571AC" w:rsidP="00A571AC">
            <w:pPr>
              <w:jc w:val="right"/>
              <w:rPr>
                <w:rFonts w:ascii="Arial Unicode MS" w:eastAsia="Arial Unicode MS" w:hAnsi="Arial Unicode MS" w:cs="Arial Unicode MS"/>
                <w:sz w:val="22"/>
              </w:rPr>
            </w:pPr>
          </w:p>
        </w:tc>
      </w:tr>
      <w:tr w:rsidR="006778C2" w14:paraId="22C3F3F9" w14:textId="77777777" w:rsidTr="006778C2">
        <w:tc>
          <w:tcPr>
            <w:tcW w:w="5000" w:type="pct"/>
            <w:shd w:val="clear" w:color="auto" w:fill="BFBFBF" w:themeFill="background1" w:themeFillShade="BF"/>
          </w:tcPr>
          <w:p w14:paraId="5E3E9AC2" w14:textId="5BD0C96E" w:rsidR="006778C2" w:rsidRPr="00E9001D" w:rsidRDefault="00D73E0E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SERBIAN</w:t>
            </w:r>
            <w:r w:rsidR="00D76EC8">
              <w:rPr>
                <w:rFonts w:ascii="Arial Unicode MS" w:eastAsia="Arial Unicode MS" w:hAnsi="Arial Unicode MS" w:cs="Arial Unicode MS"/>
                <w:sz w:val="22"/>
              </w:rPr>
              <w:t xml:space="preserve"> -</w:t>
            </w:r>
            <w:r w:rsidR="00E9001D" w:rsidRPr="00E9001D">
              <w:rPr>
                <w:rFonts w:ascii="Arial Unicode MS" w:eastAsia="Arial Unicode MS" w:hAnsi="Arial Unicode MS" w:cs="Arial Unicode MS"/>
                <w:sz w:val="22"/>
              </w:rPr>
              <w:t xml:space="preserve"> Poster</w:t>
            </w:r>
          </w:p>
        </w:tc>
      </w:tr>
      <w:tr w:rsidR="006778C2" w14:paraId="3E10D837" w14:textId="77777777" w:rsidTr="006778C2">
        <w:tc>
          <w:tcPr>
            <w:tcW w:w="5000" w:type="pct"/>
            <w:shd w:val="clear" w:color="auto" w:fill="FFFFFF"/>
          </w:tcPr>
          <w:p w14:paraId="492959DC" w14:textId="07DFBE92" w:rsid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Упитник о искуствима корисника</w:t>
            </w:r>
          </w:p>
        </w:tc>
      </w:tr>
      <w:tr w:rsidR="006778C2" w14:paraId="6F6A9187" w14:textId="77777777" w:rsidTr="006778C2">
        <w:tc>
          <w:tcPr>
            <w:tcW w:w="5000" w:type="pct"/>
            <w:shd w:val="clear" w:color="auto" w:fill="FFFFFF"/>
          </w:tcPr>
          <w:p w14:paraId="25576BA7" w14:textId="2D9EA4B5" w:rsid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Поделите повратне информације о нези коју добијате</w:t>
            </w:r>
          </w:p>
        </w:tc>
      </w:tr>
      <w:tr w:rsidR="006778C2" w14:paraId="56F7F570" w14:textId="77777777" w:rsidTr="006778C2">
        <w:tc>
          <w:tcPr>
            <w:tcW w:w="5000" w:type="pct"/>
            <w:shd w:val="clear" w:color="auto" w:fill="FFFFFF"/>
          </w:tcPr>
          <w:p w14:paraId="67E05E98" w14:textId="77777777" w:rsidR="00204BD2" w:rsidRDefault="00204BD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  <w:p w14:paraId="471DF766" w14:textId="7C51C430" w:rsid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Ова анкета вам даје прилику да поделите своја искуства о нези коју добијате.</w:t>
            </w:r>
          </w:p>
        </w:tc>
      </w:tr>
      <w:tr w:rsidR="006778C2" w14:paraId="2E8C42F2" w14:textId="77777777" w:rsidTr="006778C2">
        <w:tc>
          <w:tcPr>
            <w:tcW w:w="5000" w:type="pct"/>
            <w:shd w:val="clear" w:color="auto" w:fill="FFFFFF"/>
          </w:tcPr>
          <w:p w14:paraId="61975D61" w14:textId="315393A5" w:rsid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Заказан датум анкете</w:t>
            </w:r>
          </w:p>
        </w:tc>
      </w:tr>
      <w:tr w:rsidR="006778C2" w14:paraId="32557B88" w14:textId="77777777" w:rsidTr="006778C2">
        <w:tc>
          <w:tcPr>
            <w:tcW w:w="5000" w:type="pct"/>
            <w:shd w:val="clear" w:color="auto" w:fill="FFFFFF"/>
          </w:tcPr>
          <w:p w14:paraId="1B926CCA" w14:textId="77777777" w:rsidR="00204BD2" w:rsidRDefault="00204BD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  <w:p w14:paraId="46F68FC8" w14:textId="2599E27C" w:rsid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>
              <w:rPr>
                <w:rFonts w:ascii="Arial Unicode MS" w:eastAsia="Arial Unicode MS" w:hAnsi="Arial Unicode MS" w:cs="Arial Unicode MS"/>
                <w:sz w:val="22"/>
              </w:rPr>
              <w:t>На дан анкете:</w:t>
            </w:r>
          </w:p>
        </w:tc>
      </w:tr>
      <w:tr w:rsidR="004523C7" w14:paraId="0C83AC8C" w14:textId="77777777" w:rsidTr="004523C7">
        <w:trPr>
          <w:trHeight w:val="3123"/>
        </w:trPr>
        <w:tc>
          <w:tcPr>
            <w:tcW w:w="5000" w:type="pct"/>
            <w:shd w:val="clear" w:color="auto" w:fill="FFFFFF"/>
          </w:tcPr>
          <w:p w14:paraId="345B358A" w14:textId="77777777" w:rsidR="004523C7" w:rsidRPr="004523C7" w:rsidRDefault="004523C7" w:rsidP="00F11039">
            <w:pPr>
              <w:pStyle w:val="ListParagraph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 w:rsidRPr="004523C7">
              <w:rPr>
                <w:rFonts w:ascii="Arial Unicode MS" w:eastAsia="Arial Unicode MS" w:hAnsi="Arial Unicode MS" w:cs="Arial Unicode MS"/>
                <w:sz w:val="22"/>
              </w:rPr>
              <w:t>Мањи број корисника ће бити насумично одабран да учествује у анкети.</w:t>
            </w:r>
            <w:r>
              <w:rPr>
                <w:rFonts w:ascii="Arial Unicode MS" w:eastAsia="Arial Unicode MS" w:hAnsi="Arial Unicode MS" w:cs="Arial Unicode MS"/>
                <w:sz w:val="22"/>
              </w:rPr>
              <w:t xml:space="preserve"> </w:t>
            </w:r>
            <w:r w:rsidRPr="004523C7">
              <w:rPr>
                <w:rFonts w:ascii="Arial Unicode MS" w:eastAsia="Arial Unicode MS" w:hAnsi="Arial Unicode MS" w:cs="Arial Unicode MS"/>
                <w:sz w:val="22"/>
              </w:rPr>
              <w:t>Ваше учешће је добровољно.</w:t>
            </w:r>
          </w:p>
          <w:p w14:paraId="2A21B9D7" w14:textId="77777777" w:rsidR="004523C7" w:rsidRPr="004523C7" w:rsidRDefault="004523C7" w:rsidP="004523C7">
            <w:pPr>
              <w:pStyle w:val="ListParagraph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 w:rsidRPr="004523C7">
              <w:rPr>
                <w:rFonts w:ascii="Arial Unicode MS" w:eastAsia="Arial Unicode MS" w:hAnsi="Arial Unicode MS" w:cs="Arial Unicode MS"/>
                <w:sz w:val="22"/>
              </w:rPr>
              <w:t>Уколико вас члан анкетног тима позове, они ће вас прво замолити за ваш пристанак да учествујете.</w:t>
            </w:r>
          </w:p>
          <w:p w14:paraId="6AE32440" w14:textId="77777777" w:rsidR="004523C7" w:rsidRPr="004523C7" w:rsidRDefault="004523C7" w:rsidP="004523C7">
            <w:pPr>
              <w:pStyle w:val="ListParagraph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 w:rsidRPr="004523C7">
              <w:rPr>
                <w:rFonts w:ascii="Arial Unicode MS" w:eastAsia="Arial Unicode MS" w:hAnsi="Arial Unicode MS" w:cs="Arial Unicode MS"/>
                <w:sz w:val="22"/>
              </w:rPr>
              <w:t>Анкета траје 10 до 30 минута.</w:t>
            </w:r>
          </w:p>
          <w:p w14:paraId="26F29F77" w14:textId="77777777" w:rsidR="004523C7" w:rsidRPr="004523C7" w:rsidRDefault="004523C7" w:rsidP="00F11039">
            <w:pPr>
              <w:pStyle w:val="ListParagraph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 w:rsidRPr="004523C7">
              <w:rPr>
                <w:rFonts w:ascii="Arial Unicode MS" w:eastAsia="Arial Unicode MS" w:hAnsi="Arial Unicode MS" w:cs="Arial Unicode MS"/>
                <w:sz w:val="22"/>
              </w:rPr>
              <w:t>Ваше име неће</w:t>
            </w:r>
            <w:r w:rsidRPr="004523C7">
              <w:rPr>
                <w:rFonts w:ascii="Arial Unicode MS" w:eastAsia="Arial Unicode MS" w:hAnsi="Arial Unicode MS" w:cs="Arial Unicode MS"/>
                <w:sz w:val="22"/>
                <w:lang w:val="sr-Cyrl-RS"/>
              </w:rPr>
              <w:t xml:space="preserve"> бити</w:t>
            </w:r>
            <w:r w:rsidRPr="004523C7">
              <w:rPr>
                <w:rFonts w:ascii="Arial Unicode MS" w:eastAsia="Arial Unicode MS" w:hAnsi="Arial Unicode MS" w:cs="Arial Unicode MS"/>
                <w:sz w:val="22"/>
              </w:rPr>
              <w:t xml:space="preserve"> повезано са вашим одговорима.</w:t>
            </w:r>
            <w:r>
              <w:rPr>
                <w:rFonts w:ascii="Arial Unicode MS" w:eastAsia="Arial Unicode MS" w:hAnsi="Arial Unicode MS" w:cs="Arial Unicode MS"/>
                <w:sz w:val="22"/>
              </w:rPr>
              <w:t xml:space="preserve"> </w:t>
            </w:r>
            <w:r w:rsidRPr="004523C7">
              <w:rPr>
                <w:rFonts w:ascii="Arial Unicode MS" w:eastAsia="Arial Unicode MS" w:hAnsi="Arial Unicode MS" w:cs="Arial Unicode MS"/>
                <w:sz w:val="22"/>
              </w:rPr>
              <w:t>Нико у вашем дому за старе особе или у аустралијској влади неће бити обавештен о вашем учешћу.</w:t>
            </w:r>
          </w:p>
          <w:p w14:paraId="4708D388" w14:textId="44DC6794" w:rsidR="004523C7" w:rsidRPr="004523C7" w:rsidRDefault="004523C7" w:rsidP="00F11039">
            <w:pPr>
              <w:pStyle w:val="ListParagraph"/>
              <w:numPr>
                <w:ilvl w:val="0"/>
                <w:numId w:val="1"/>
              </w:numPr>
              <w:rPr>
                <w:rFonts w:ascii="Arial Unicode MS" w:eastAsia="Arial Unicode MS" w:hAnsi="Arial Unicode MS" w:cs="Arial Unicode MS"/>
                <w:sz w:val="22"/>
              </w:rPr>
            </w:pPr>
            <w:r w:rsidRPr="004523C7">
              <w:rPr>
                <w:rFonts w:ascii="Arial Unicode MS" w:eastAsia="Arial Unicode MS" w:hAnsi="Arial Unicode MS" w:cs="Arial Unicode MS"/>
                <w:sz w:val="22"/>
              </w:rPr>
              <w:t>Можемо да обезбедимо преводиоца или другу подршку за вас.</w:t>
            </w:r>
            <w:r>
              <w:rPr>
                <w:rFonts w:ascii="Arial Unicode MS" w:eastAsia="Arial Unicode MS" w:hAnsi="Arial Unicode MS" w:cs="Arial Unicode MS"/>
                <w:sz w:val="22"/>
              </w:rPr>
              <w:t xml:space="preserve"> </w:t>
            </w:r>
            <w:r w:rsidRPr="004523C7">
              <w:rPr>
                <w:rFonts w:ascii="Arial Unicode MS" w:eastAsia="Arial Unicode MS" w:hAnsi="Arial Unicode MS" w:cs="Arial Unicode MS"/>
                <w:sz w:val="22"/>
              </w:rPr>
              <w:t>Члан породице или пријатељ може да буде са вама.</w:t>
            </w:r>
          </w:p>
        </w:tc>
      </w:tr>
      <w:tr w:rsidR="006778C2" w14:paraId="0D12DC32" w14:textId="77777777" w:rsidTr="006778C2">
        <w:tc>
          <w:tcPr>
            <w:tcW w:w="5000" w:type="pct"/>
            <w:shd w:val="clear" w:color="auto" w:fill="FFFFFF"/>
          </w:tcPr>
          <w:p w14:paraId="0AF23781" w14:textId="77777777" w:rsidR="004523C7" w:rsidRDefault="004523C7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</w:p>
          <w:p w14:paraId="70134B3B" w14:textId="61BC2C09" w:rsidR="006778C2" w:rsidRP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 w:rsidRPr="006778C2">
              <w:rPr>
                <w:rFonts w:ascii="Arial Unicode MS" w:eastAsia="Arial Unicode MS" w:hAnsi="Arial Unicode MS" w:cs="Arial Unicode MS"/>
                <w:sz w:val="22"/>
              </w:rPr>
              <w:t>Разговарајте са особљем у вашем дому за старе или пошаљите електронску пошту анкетном тиму на RES@acna.org.au.</w:t>
            </w:r>
          </w:p>
        </w:tc>
      </w:tr>
      <w:tr w:rsidR="006778C2" w14:paraId="34BD0B6E" w14:textId="77777777" w:rsidTr="006778C2">
        <w:tc>
          <w:tcPr>
            <w:tcW w:w="5000" w:type="pct"/>
            <w:shd w:val="clear" w:color="auto" w:fill="FFFFFF"/>
          </w:tcPr>
          <w:p w14:paraId="60EB0F53" w14:textId="0223DC2F" w:rsidR="006778C2" w:rsidRP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 w:rsidRPr="006778C2">
              <w:rPr>
                <w:rFonts w:ascii="Arial Unicode MS" w:eastAsia="Arial Unicode MS" w:hAnsi="Arial Unicode MS" w:cs="Arial Unicode MS"/>
                <w:sz w:val="22"/>
              </w:rPr>
              <w:t xml:space="preserve">Скенирајте QR </w:t>
            </w:r>
            <w:r w:rsidRPr="006778C2">
              <w:rPr>
                <w:rFonts w:ascii="Arial Unicode MS" w:eastAsia="Arial Unicode MS" w:hAnsi="Arial Unicode MS" w:cs="Arial Unicode MS"/>
                <w:sz w:val="22"/>
                <w:lang w:val="sr-Cyrl-RS"/>
              </w:rPr>
              <w:t xml:space="preserve">шифру </w:t>
            </w:r>
            <w:r w:rsidRPr="006778C2">
              <w:rPr>
                <w:rFonts w:ascii="Arial Unicode MS" w:eastAsia="Arial Unicode MS" w:hAnsi="Arial Unicode MS" w:cs="Arial Unicode MS"/>
                <w:sz w:val="22"/>
              </w:rPr>
              <w:t>или идите на интернет страницу:</w:t>
            </w:r>
          </w:p>
        </w:tc>
      </w:tr>
      <w:tr w:rsidR="006778C2" w14:paraId="6EF1A6E7" w14:textId="77777777" w:rsidTr="006778C2">
        <w:tc>
          <w:tcPr>
            <w:tcW w:w="5000" w:type="pct"/>
            <w:shd w:val="clear" w:color="auto" w:fill="FFFFFF"/>
          </w:tcPr>
          <w:p w14:paraId="0A49F1E3" w14:textId="57BA97EE" w:rsidR="006778C2" w:rsidRPr="006778C2" w:rsidRDefault="006778C2" w:rsidP="00F11039">
            <w:pPr>
              <w:rPr>
                <w:rFonts w:ascii="Arial Unicode MS" w:eastAsia="Arial Unicode MS" w:hAnsi="Arial Unicode MS" w:cs="Arial Unicode MS"/>
                <w:sz w:val="22"/>
              </w:rPr>
            </w:pPr>
            <w:r w:rsidRPr="006778C2">
              <w:rPr>
                <w:rFonts w:ascii="Arial Unicode MS" w:eastAsia="Arial Unicode MS" w:hAnsi="Arial Unicode MS" w:cs="Arial Unicode MS"/>
                <w:sz w:val="22"/>
              </w:rPr>
              <w:t>www.health.gov.au/our-work/residents-experience-surveys</w:t>
            </w:r>
          </w:p>
        </w:tc>
      </w:tr>
    </w:tbl>
    <w:p w14:paraId="479CE048" w14:textId="77777777" w:rsidR="00A77B3E" w:rsidRDefault="00A77B3E">
      <w:pPr>
        <w:rPr>
          <w:rFonts w:ascii="Arial Unicode MS" w:eastAsia="Arial Unicode MS" w:hAnsi="Arial Unicode MS" w:cs="Arial Unicode MS"/>
          <w:sz w:val="22"/>
        </w:rPr>
      </w:pPr>
    </w:p>
    <w:sectPr w:rsidR="00A77B3E">
      <w:head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AD180" w14:textId="77777777" w:rsidR="002D6D9A" w:rsidRDefault="002D6D9A" w:rsidP="004523C7">
      <w:r>
        <w:separator/>
      </w:r>
    </w:p>
  </w:endnote>
  <w:endnote w:type="continuationSeparator" w:id="0">
    <w:p w14:paraId="44342AE8" w14:textId="77777777" w:rsidR="002D6D9A" w:rsidRDefault="002D6D9A" w:rsidP="00452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2A8AA" w14:textId="77777777" w:rsidR="002D6D9A" w:rsidRDefault="002D6D9A" w:rsidP="004523C7">
      <w:r>
        <w:separator/>
      </w:r>
    </w:p>
  </w:footnote>
  <w:footnote w:type="continuationSeparator" w:id="0">
    <w:p w14:paraId="2A509D67" w14:textId="77777777" w:rsidR="002D6D9A" w:rsidRDefault="002D6D9A" w:rsidP="004523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0ECB8" w14:textId="77777777" w:rsidR="004523C7" w:rsidRPr="00A571AC" w:rsidRDefault="004523C7" w:rsidP="004523C7">
    <w:pPr>
      <w:jc w:val="right"/>
      <w:rPr>
        <w:rFonts w:ascii="Arial Unicode MS" w:eastAsia="Arial Unicode MS" w:hAnsi="Arial Unicode MS" w:cs="Arial Unicode MS"/>
        <w:sz w:val="22"/>
      </w:rPr>
    </w:pPr>
    <w:r w:rsidRPr="00A571AC">
      <w:rPr>
        <w:rFonts w:ascii="Arial Unicode MS" w:eastAsia="Arial Unicode MS" w:hAnsi="Arial Unicode MS" w:cs="Arial Unicode MS"/>
        <w:sz w:val="22"/>
      </w:rPr>
      <w:t xml:space="preserve">Serbian </w:t>
    </w:r>
    <w:r>
      <w:rPr>
        <w:rFonts w:ascii="Arial Unicode MS" w:eastAsia="Arial Unicode MS" w:hAnsi="Arial Unicode MS" w:cs="Arial Unicode MS"/>
        <w:sz w:val="22"/>
      </w:rPr>
      <w:t>/</w:t>
    </w:r>
    <w:r w:rsidRPr="00A571AC">
      <w:rPr>
        <w:rFonts w:ascii="Arial Unicode MS" w:eastAsia="Arial Unicode MS" w:hAnsi="Arial Unicode MS" w:cs="Arial Unicode MS"/>
        <w:sz w:val="22"/>
      </w:rPr>
      <w:t xml:space="preserve"> Српски</w:t>
    </w:r>
  </w:p>
  <w:p w14:paraId="5493F44C" w14:textId="77777777" w:rsidR="004523C7" w:rsidRDefault="004523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C693F"/>
    <w:multiLevelType w:val="hybridMultilevel"/>
    <w:tmpl w:val="63D6A2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9838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10508B"/>
    <w:rsid w:val="0019113E"/>
    <w:rsid w:val="00204BD2"/>
    <w:rsid w:val="00242A54"/>
    <w:rsid w:val="002D6D9A"/>
    <w:rsid w:val="003A4726"/>
    <w:rsid w:val="004523C7"/>
    <w:rsid w:val="005902CC"/>
    <w:rsid w:val="005F0686"/>
    <w:rsid w:val="00604AE8"/>
    <w:rsid w:val="00624965"/>
    <w:rsid w:val="006778C2"/>
    <w:rsid w:val="006807A4"/>
    <w:rsid w:val="007219BA"/>
    <w:rsid w:val="008B6A6A"/>
    <w:rsid w:val="009C3280"/>
    <w:rsid w:val="00A571AC"/>
    <w:rsid w:val="00A77B3E"/>
    <w:rsid w:val="00BE7410"/>
    <w:rsid w:val="00CA2A55"/>
    <w:rsid w:val="00D73E0E"/>
    <w:rsid w:val="00D76EC8"/>
    <w:rsid w:val="00E9001D"/>
    <w:rsid w:val="00F11039"/>
    <w:rsid w:val="00FB4744"/>
    <w:rsid w:val="00FC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C7006B"/>
  <w15:docId w15:val="{A1B0EBED-A1F0-0241-8428-E877532E4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110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11039"/>
    <w:rPr>
      <w:sz w:val="24"/>
      <w:szCs w:val="24"/>
    </w:rPr>
  </w:style>
  <w:style w:type="paragraph" w:styleId="Header">
    <w:name w:val="header"/>
    <w:basedOn w:val="Normal"/>
    <w:link w:val="HeaderChar"/>
    <w:rsid w:val="00F110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11039"/>
    <w:rPr>
      <w:sz w:val="24"/>
      <w:szCs w:val="24"/>
    </w:rPr>
  </w:style>
  <w:style w:type="paragraph" w:styleId="Revision">
    <w:name w:val="Revision"/>
    <w:hidden/>
    <w:uiPriority w:val="99"/>
    <w:semiHidden/>
    <w:rsid w:val="007219B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4523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E71144B0A72D48BAD5085EFC329F68" ma:contentTypeVersion="16" ma:contentTypeDescription="Create a new document." ma:contentTypeScope="" ma:versionID="8309de9a6c4f18fa0a635e072e33b633">
  <xsd:schema xmlns:xsd="http://www.w3.org/2001/XMLSchema" xmlns:xs="http://www.w3.org/2001/XMLSchema" xmlns:p="http://schemas.microsoft.com/office/2006/metadata/properties" xmlns:ns2="01920aa1-7832-453e-a147-98c77996387c" xmlns:ns3="c4876c76-5897-4d5d-ac80-954d0599e137" targetNamespace="http://schemas.microsoft.com/office/2006/metadata/properties" ma:root="true" ma:fieldsID="3d36ecd663d201f37a314ad71e58a45d" ns2:_="" ns3:_="">
    <xsd:import namespace="01920aa1-7832-453e-a147-98c77996387c"/>
    <xsd:import namespace="c4876c76-5897-4d5d-ac80-954d0599e1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920aa1-7832-453e-a147-98c7799638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76c76-5897-4d5d-ac80-954d0599e1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d6f3cf1f-95ce-4aa4-9c86-973a3099417c}" ma:internalName="TaxCatchAll" ma:showField="CatchAllData" ma:web="c4876c76-5897-4d5d-ac80-954d0599e1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876c76-5897-4d5d-ac80-954d0599e137" xsi:nil="true"/>
    <lcf76f155ced4ddcb4097134ff3c332f xmlns="01920aa1-7832-453e-a147-98c77996387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4F3969A-77D7-4C8C-956A-45A9A4E5FD17}"/>
</file>

<file path=customXml/itemProps2.xml><?xml version="1.0" encoding="utf-8"?>
<ds:datastoreItem xmlns:ds="http://schemas.openxmlformats.org/officeDocument/2006/customXml" ds:itemID="{EB38571B-63F8-4D33-9297-DFCDA40C81FE}"/>
</file>

<file path=customXml/itemProps3.xml><?xml version="1.0" encoding="utf-8"?>
<ds:datastoreItem xmlns:ds="http://schemas.openxmlformats.org/officeDocument/2006/customXml" ds:itemID="{C4903D57-58CC-43F8-8B60-18298656911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Residents' Experience Poster - Serbian</dc:title>
  <dc:creator>Australian Department of Health and Aged Care</dc:creator>
  <cp:revision>12</cp:revision>
  <dcterms:created xsi:type="dcterms:W3CDTF">2024-04-09T00:55:00Z</dcterms:created>
  <dcterms:modified xsi:type="dcterms:W3CDTF">2024-05-31T03:39:00Z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0x010100FEE71144B0A72D48BAD5085EFC329F68</vt:lpwstr>
  </property>
</Properties>
</file>